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D138" w14:textId="6109C8F5" w:rsidR="00246E91" w:rsidRPr="00513AAC" w:rsidRDefault="007C094D" w:rsidP="007C094D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Отчет по науке за 2 квартал 2022года кафедры офтальмологии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6731697C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кафедры,  за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B628CF6" w14:textId="7F52E46B" w:rsidR="00F60A57" w:rsidRPr="001A6E30" w:rsidRDefault="00F60A57" w:rsidP="00C61834">
            <w:pPr>
              <w:pStyle w:val="af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6E30">
              <w:rPr>
                <w:rFonts w:ascii="Times New Roman" w:hAnsi="Times New Roman"/>
                <w:sz w:val="24"/>
                <w:szCs w:val="24"/>
              </w:rPr>
              <w:t xml:space="preserve">А.Н. Самойлов, Т.Р. </w:t>
            </w:r>
            <w:proofErr w:type="spellStart"/>
            <w:r w:rsidRPr="001A6E30">
              <w:rPr>
                <w:rFonts w:ascii="Times New Roman" w:hAnsi="Times New Roman"/>
                <w:sz w:val="24"/>
                <w:szCs w:val="24"/>
              </w:rPr>
              <w:t>Хайбрахманов</w:t>
            </w:r>
            <w:proofErr w:type="spellEnd"/>
            <w:r w:rsidRPr="001A6E30">
              <w:rPr>
                <w:rFonts w:ascii="Times New Roman" w:hAnsi="Times New Roman"/>
                <w:sz w:val="24"/>
                <w:szCs w:val="24"/>
              </w:rPr>
              <w:t xml:space="preserve">, Г.А. </w:t>
            </w:r>
            <w:proofErr w:type="spellStart"/>
            <w:r w:rsidRPr="001A6E30">
              <w:rPr>
                <w:rFonts w:ascii="Times New Roman" w:hAnsi="Times New Roman"/>
                <w:sz w:val="24"/>
                <w:szCs w:val="24"/>
              </w:rPr>
              <w:t>Хайбрахманова</w:t>
            </w:r>
            <w:proofErr w:type="spellEnd"/>
            <w:r w:rsidRPr="001A6E30">
              <w:rPr>
                <w:rFonts w:ascii="Times New Roman" w:hAnsi="Times New Roman"/>
                <w:sz w:val="24"/>
                <w:szCs w:val="24"/>
              </w:rPr>
              <w:t xml:space="preserve">, П.А. Самойлова «Современные подходы к хирургическому лечению полных </w:t>
            </w:r>
            <w:proofErr w:type="spellStart"/>
            <w:r w:rsidRPr="001A6E30">
              <w:rPr>
                <w:rFonts w:ascii="Times New Roman" w:hAnsi="Times New Roman"/>
                <w:sz w:val="24"/>
                <w:szCs w:val="24"/>
              </w:rPr>
              <w:t>макулярных</w:t>
            </w:r>
            <w:proofErr w:type="spellEnd"/>
            <w:r w:rsidRPr="001A6E30">
              <w:rPr>
                <w:rFonts w:ascii="Times New Roman" w:hAnsi="Times New Roman"/>
                <w:sz w:val="24"/>
                <w:szCs w:val="24"/>
              </w:rPr>
              <w:t xml:space="preserve"> отверстий большого диаметра», Казанский медицинский журнал,2022г, №1, с.119-125</w:t>
            </w:r>
          </w:p>
          <w:p w14:paraId="239DFD9E" w14:textId="77F3AC2B" w:rsidR="00F60A57" w:rsidRPr="001A6E30" w:rsidRDefault="00F60A57" w:rsidP="00F60A57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6E30">
              <w:rPr>
                <w:rFonts w:ascii="Times New Roman" w:hAnsi="Times New Roman"/>
                <w:sz w:val="24"/>
                <w:szCs w:val="24"/>
              </w:rPr>
              <w:t>DOI: 10.17816/KMJ2022-119</w:t>
            </w:r>
          </w:p>
          <w:p w14:paraId="5A20F83D" w14:textId="3DE01780" w:rsidR="00C61834" w:rsidRPr="001A6E30" w:rsidRDefault="00C61834" w:rsidP="00F60A57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28418AF" w14:textId="63A59424" w:rsidR="00C61834" w:rsidRPr="001A6E30" w:rsidRDefault="00C61834" w:rsidP="00C61834">
            <w:pPr>
              <w:pStyle w:val="af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6E30">
              <w:rPr>
                <w:rFonts w:ascii="Times New Roman" w:hAnsi="Times New Roman"/>
                <w:sz w:val="24"/>
                <w:szCs w:val="24"/>
              </w:rPr>
              <w:t xml:space="preserve">А.Н. Самойлов, Т.Р. </w:t>
            </w:r>
            <w:proofErr w:type="spellStart"/>
            <w:r w:rsidRPr="001A6E30">
              <w:rPr>
                <w:rFonts w:ascii="Times New Roman" w:hAnsi="Times New Roman"/>
                <w:sz w:val="24"/>
                <w:szCs w:val="24"/>
              </w:rPr>
              <w:t>Хайбрахманов</w:t>
            </w:r>
            <w:proofErr w:type="spellEnd"/>
            <w:r w:rsidRPr="001A6E30">
              <w:rPr>
                <w:rFonts w:ascii="Times New Roman" w:hAnsi="Times New Roman"/>
                <w:sz w:val="24"/>
                <w:szCs w:val="24"/>
              </w:rPr>
              <w:t xml:space="preserve">, Г.А. </w:t>
            </w:r>
            <w:proofErr w:type="spellStart"/>
            <w:r w:rsidRPr="001A6E30">
              <w:rPr>
                <w:rFonts w:ascii="Times New Roman" w:hAnsi="Times New Roman"/>
                <w:sz w:val="24"/>
                <w:szCs w:val="24"/>
              </w:rPr>
              <w:t>Хайбрахманова</w:t>
            </w:r>
            <w:proofErr w:type="spellEnd"/>
            <w:r w:rsidRPr="001A6E30">
              <w:rPr>
                <w:rFonts w:ascii="Times New Roman" w:hAnsi="Times New Roman"/>
                <w:sz w:val="24"/>
                <w:szCs w:val="24"/>
              </w:rPr>
              <w:t xml:space="preserve">, П.А. Самойлова «Хирургические аспекты лечения рецидивирующих </w:t>
            </w:r>
            <w:proofErr w:type="spellStart"/>
            <w:r w:rsidRPr="001A6E30">
              <w:rPr>
                <w:rFonts w:ascii="Times New Roman" w:hAnsi="Times New Roman"/>
                <w:sz w:val="24"/>
                <w:szCs w:val="24"/>
              </w:rPr>
              <w:t>макулярных</w:t>
            </w:r>
            <w:proofErr w:type="spellEnd"/>
            <w:r w:rsidRPr="001A6E30">
              <w:rPr>
                <w:rFonts w:ascii="Times New Roman" w:hAnsi="Times New Roman"/>
                <w:sz w:val="24"/>
                <w:szCs w:val="24"/>
              </w:rPr>
              <w:t xml:space="preserve"> отверстий», Офтальмология,2022г, №1, с.58-62</w:t>
            </w:r>
          </w:p>
          <w:p w14:paraId="00B3EDA9" w14:textId="02DF2D6B" w:rsidR="00C61834" w:rsidRPr="001A6E30" w:rsidRDefault="00616401" w:rsidP="00C61834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C61834" w:rsidRPr="001A6E3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DOI</w:t>
              </w:r>
              <w:r w:rsidR="00C61834" w:rsidRPr="001A6E3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:10.18008/1816-5095-2022-1-58-62</w:t>
              </w:r>
            </w:hyperlink>
          </w:p>
          <w:p w14:paraId="58F24D16" w14:textId="77777777" w:rsidR="00C61834" w:rsidRDefault="00C61834" w:rsidP="00F60A57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),всех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56FDDD67" w14:textId="7376082E" w:rsidR="00DF05D9" w:rsidRPr="00DF05D9" w:rsidRDefault="00DF05D9" w:rsidP="00DF05D9">
            <w:pPr>
              <w:spacing w:after="0"/>
              <w:ind w:left="36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05D9">
              <w:rPr>
                <w:rFonts w:ascii="Times New Roman" w:hAnsi="Times New Roman"/>
                <w:sz w:val="24"/>
                <w:szCs w:val="24"/>
              </w:rPr>
              <w:t>Сборник тезисов 96-й Международной студенческой научно-практической конференции, 28-й Международной научно-практической конференции молодых ученых</w:t>
            </w:r>
            <w:r w:rsidRPr="00DF05D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6973E27" w14:textId="77777777" w:rsidR="00DF05D9" w:rsidRPr="00DF05D9" w:rsidRDefault="00DF05D9" w:rsidP="00DF05D9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08D5FB5" w14:textId="1C0484E0" w:rsidR="00061640" w:rsidRPr="00DF05D9" w:rsidRDefault="001A6E30" w:rsidP="00DF05D9">
            <w:pPr>
              <w:pStyle w:val="af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5D9">
              <w:rPr>
                <w:rFonts w:ascii="Times New Roman" w:hAnsi="Times New Roman"/>
                <w:sz w:val="24"/>
                <w:szCs w:val="24"/>
              </w:rPr>
              <w:t>«</w:t>
            </w:r>
            <w:r w:rsidRPr="00DF05D9">
              <w:rPr>
                <w:rFonts w:ascii="Times New Roman" w:hAnsi="Times New Roman"/>
                <w:sz w:val="24"/>
                <w:szCs w:val="24"/>
              </w:rPr>
              <w:t>СРАВНЕНИЕ ИНФОРМИРОВАННОСТИ СТУДЕНТОВ-МЕДИКОВ И НАСЕЛЕНИЯ В ВОПРОСАХ ПРОФИЛАКТИКИ ОФТАЛЬМОТРАВМАТИЗМА</w:t>
            </w:r>
            <w:r w:rsidRPr="00DF05D9">
              <w:rPr>
                <w:rFonts w:ascii="Times New Roman" w:hAnsi="Times New Roman"/>
                <w:sz w:val="24"/>
                <w:szCs w:val="24"/>
              </w:rPr>
              <w:t>»</w:t>
            </w:r>
            <w:r w:rsidRPr="00DF05D9">
              <w:rPr>
                <w:rFonts w:ascii="Times New Roman" w:hAnsi="Times New Roman"/>
                <w:sz w:val="24"/>
                <w:szCs w:val="24"/>
              </w:rPr>
              <w:t xml:space="preserve"> Кулькова П.С., Лебедев К.А.</w:t>
            </w:r>
            <w:r w:rsidR="002D347C" w:rsidRPr="00DF0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47C" w:rsidRPr="00DF05D9">
              <w:rPr>
                <w:rFonts w:ascii="Times New Roman" w:hAnsi="Times New Roman"/>
                <w:sz w:val="24"/>
                <w:szCs w:val="24"/>
              </w:rPr>
              <w:t>Научный руководитель – к.м.н., доц. Закирова Г.З.</w:t>
            </w:r>
          </w:p>
          <w:p w14:paraId="5AB7C7F2" w14:textId="0B7310B6" w:rsidR="001A6E30" w:rsidRPr="00DF05D9" w:rsidRDefault="001A6E30" w:rsidP="001A6E30">
            <w:pPr>
              <w:pStyle w:val="af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5D9">
              <w:rPr>
                <w:rFonts w:ascii="Times New Roman" w:hAnsi="Times New Roman"/>
                <w:sz w:val="24"/>
                <w:szCs w:val="24"/>
              </w:rPr>
              <w:t>«</w:t>
            </w:r>
            <w:r w:rsidRPr="00DF05D9">
              <w:rPr>
                <w:rFonts w:ascii="Times New Roman" w:hAnsi="Times New Roman"/>
                <w:sz w:val="24"/>
                <w:szCs w:val="24"/>
              </w:rPr>
              <w:t>ОСОБЕННОСТИ ОЖОГОВОЙ ТРАВМЫ ОРГАНА ЗРЕНИЯ У ДЕТЕЙ</w:t>
            </w:r>
            <w:r w:rsidRPr="00DF05D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DF05D9">
              <w:rPr>
                <w:rFonts w:ascii="Times New Roman" w:hAnsi="Times New Roman"/>
                <w:sz w:val="24"/>
                <w:szCs w:val="24"/>
              </w:rPr>
              <w:t>Погорелова Д.М</w:t>
            </w:r>
            <w:r w:rsidRPr="00DF05D9">
              <w:rPr>
                <w:rFonts w:ascii="Times New Roman" w:hAnsi="Times New Roman"/>
                <w:sz w:val="24"/>
                <w:szCs w:val="24"/>
              </w:rPr>
              <w:t>.</w:t>
            </w:r>
            <w:r w:rsidR="002D347C" w:rsidRPr="00DF0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47C" w:rsidRPr="00DF05D9">
              <w:rPr>
                <w:rFonts w:ascii="Times New Roman" w:hAnsi="Times New Roman"/>
                <w:sz w:val="24"/>
                <w:szCs w:val="24"/>
              </w:rPr>
              <w:t>Научный руководитель – к.м.н., доц. Закирова Г.З.</w:t>
            </w:r>
          </w:p>
          <w:p w14:paraId="14E1A20A" w14:textId="77777777" w:rsidR="002D347C" w:rsidRPr="00DF05D9" w:rsidRDefault="002D347C" w:rsidP="002D347C">
            <w:pPr>
              <w:pStyle w:val="af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5D9">
              <w:rPr>
                <w:rFonts w:ascii="Times New Roman" w:hAnsi="Times New Roman"/>
                <w:sz w:val="24"/>
                <w:szCs w:val="24"/>
              </w:rPr>
              <w:t>«</w:t>
            </w:r>
            <w:r w:rsidRPr="00DF05D9">
              <w:rPr>
                <w:rFonts w:ascii="Times New Roman" w:hAnsi="Times New Roman"/>
                <w:sz w:val="24"/>
                <w:szCs w:val="24"/>
              </w:rPr>
              <w:t>СИНДРОМ ФРАНКА-КАМЕНЕЦКОГО: КЛИНИЧЕСКИЙ СЛУЧАЙ</w:t>
            </w:r>
            <w:r w:rsidRPr="00DF05D9">
              <w:rPr>
                <w:rFonts w:ascii="Times New Roman" w:hAnsi="Times New Roman"/>
                <w:sz w:val="24"/>
                <w:szCs w:val="24"/>
              </w:rPr>
              <w:t>»</w:t>
            </w:r>
            <w:r w:rsidRPr="00DF05D9">
              <w:rPr>
                <w:rFonts w:ascii="Times New Roman" w:hAnsi="Times New Roman"/>
                <w:sz w:val="24"/>
                <w:szCs w:val="24"/>
              </w:rPr>
              <w:t xml:space="preserve"> Андреева Е.С. Научный руководитель – асс. </w:t>
            </w:r>
            <w:proofErr w:type="spellStart"/>
            <w:r w:rsidRPr="00DF05D9">
              <w:rPr>
                <w:rFonts w:ascii="Times New Roman" w:hAnsi="Times New Roman"/>
                <w:sz w:val="24"/>
                <w:szCs w:val="24"/>
              </w:rPr>
              <w:t>Бариева</w:t>
            </w:r>
            <w:proofErr w:type="spellEnd"/>
            <w:r w:rsidRPr="00DF05D9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14:paraId="1AB4E7C7" w14:textId="77777777" w:rsidR="002D347C" w:rsidRPr="00DF05D9" w:rsidRDefault="002D347C" w:rsidP="002D347C">
            <w:pPr>
              <w:pStyle w:val="af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5D9">
              <w:rPr>
                <w:rFonts w:ascii="Times New Roman" w:hAnsi="Times New Roman"/>
                <w:sz w:val="24"/>
                <w:szCs w:val="24"/>
              </w:rPr>
              <w:t>«</w:t>
            </w:r>
            <w:r w:rsidRPr="00DF05D9">
              <w:rPr>
                <w:rFonts w:ascii="Times New Roman" w:hAnsi="Times New Roman"/>
                <w:sz w:val="24"/>
                <w:szCs w:val="24"/>
              </w:rPr>
              <w:t xml:space="preserve">КЛИНИКА И ЛЕЧЕНИЕ ХРОНИЧЕСКОГО ДАКРИОЦИСТИТА У ДЕТЕЙ: ПРОБЛЕМА И </w:t>
            </w:r>
            <w:proofErr w:type="spellStart"/>
            <w:proofErr w:type="gramStart"/>
            <w:r w:rsidRPr="00DF05D9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DF05D9">
              <w:rPr>
                <w:rFonts w:ascii="Times New Roman" w:hAnsi="Times New Roman"/>
                <w:sz w:val="24"/>
                <w:szCs w:val="24"/>
              </w:rPr>
              <w:t>»</w:t>
            </w:r>
            <w:r w:rsidRPr="00DF05D9">
              <w:rPr>
                <w:rFonts w:ascii="Times New Roman" w:hAnsi="Times New Roman"/>
                <w:sz w:val="24"/>
                <w:szCs w:val="24"/>
              </w:rPr>
              <w:t>Талипова</w:t>
            </w:r>
            <w:proofErr w:type="spellEnd"/>
            <w:proofErr w:type="gramEnd"/>
            <w:r w:rsidRPr="00DF05D9">
              <w:rPr>
                <w:rFonts w:ascii="Times New Roman" w:hAnsi="Times New Roman"/>
                <w:sz w:val="24"/>
                <w:szCs w:val="24"/>
              </w:rPr>
              <w:t xml:space="preserve"> Г.Р. Научный руководитель – асс. </w:t>
            </w:r>
            <w:proofErr w:type="spellStart"/>
            <w:r w:rsidRPr="00DF05D9">
              <w:rPr>
                <w:rFonts w:ascii="Times New Roman" w:hAnsi="Times New Roman"/>
                <w:sz w:val="24"/>
                <w:szCs w:val="24"/>
              </w:rPr>
              <w:t>Миннуллина</w:t>
            </w:r>
            <w:proofErr w:type="spellEnd"/>
            <w:r w:rsidRPr="00DF05D9">
              <w:rPr>
                <w:rFonts w:ascii="Times New Roman" w:hAnsi="Times New Roman"/>
                <w:sz w:val="24"/>
                <w:szCs w:val="24"/>
              </w:rPr>
              <w:t xml:space="preserve"> Э.Р.</w:t>
            </w:r>
          </w:p>
          <w:p w14:paraId="4C214AA0" w14:textId="77777777" w:rsidR="002D347C" w:rsidRPr="00DF05D9" w:rsidRDefault="002D347C" w:rsidP="002D347C">
            <w:pPr>
              <w:pStyle w:val="af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5D9">
              <w:rPr>
                <w:rFonts w:ascii="Times New Roman" w:hAnsi="Times New Roman"/>
                <w:sz w:val="24"/>
                <w:szCs w:val="24"/>
              </w:rPr>
              <w:t>«</w:t>
            </w:r>
            <w:r w:rsidRPr="00DF05D9">
              <w:rPr>
                <w:rFonts w:ascii="Times New Roman" w:hAnsi="Times New Roman"/>
                <w:sz w:val="24"/>
                <w:szCs w:val="24"/>
              </w:rPr>
              <w:t>ВОЗРАСТНЫЕ ИЗМЕНЕНИЯ МИЕЛИНОВЫХ ВОЛОКОН ЗРИТЕЛЬНОГО НЕРВА</w:t>
            </w:r>
            <w:r w:rsidRPr="00DF05D9">
              <w:rPr>
                <w:rFonts w:ascii="Times New Roman" w:hAnsi="Times New Roman"/>
                <w:sz w:val="24"/>
                <w:szCs w:val="24"/>
              </w:rPr>
              <w:t>»</w:t>
            </w:r>
            <w:r w:rsidRPr="00DF05D9">
              <w:rPr>
                <w:rFonts w:ascii="Times New Roman" w:hAnsi="Times New Roman"/>
                <w:sz w:val="24"/>
                <w:szCs w:val="24"/>
              </w:rPr>
              <w:t xml:space="preserve"> Кузнецова А.А. Научный руководитель – асс. </w:t>
            </w:r>
            <w:proofErr w:type="spellStart"/>
            <w:r w:rsidRPr="00DF05D9">
              <w:rPr>
                <w:rFonts w:ascii="Times New Roman" w:hAnsi="Times New Roman"/>
                <w:sz w:val="24"/>
                <w:szCs w:val="24"/>
              </w:rPr>
              <w:t>Бариева</w:t>
            </w:r>
            <w:proofErr w:type="spellEnd"/>
            <w:r w:rsidRPr="00DF05D9">
              <w:rPr>
                <w:rFonts w:ascii="Times New Roman" w:hAnsi="Times New Roman"/>
                <w:sz w:val="24"/>
                <w:szCs w:val="24"/>
              </w:rPr>
              <w:t xml:space="preserve"> А.М</w:t>
            </w:r>
            <w:r w:rsidRPr="00DF05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F7F67D" w14:textId="14CC5735" w:rsidR="002D347C" w:rsidRPr="00DF05D9" w:rsidRDefault="002D347C" w:rsidP="002D347C">
            <w:pPr>
              <w:pStyle w:val="af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5D9">
              <w:rPr>
                <w:rFonts w:ascii="Times New Roman" w:hAnsi="Times New Roman"/>
                <w:sz w:val="24"/>
                <w:szCs w:val="24"/>
              </w:rPr>
              <w:t>«</w:t>
            </w:r>
            <w:r w:rsidRPr="00DF05D9">
              <w:rPr>
                <w:rFonts w:ascii="Times New Roman" w:hAnsi="Times New Roman"/>
                <w:sz w:val="24"/>
                <w:szCs w:val="24"/>
              </w:rPr>
              <w:t>ДАЛЬТОНИЗМ</w:t>
            </w:r>
            <w:r w:rsidRPr="00DF05D9">
              <w:rPr>
                <w:rFonts w:ascii="Times New Roman" w:hAnsi="Times New Roman"/>
                <w:sz w:val="24"/>
                <w:szCs w:val="24"/>
              </w:rPr>
              <w:t>»</w:t>
            </w:r>
            <w:r w:rsidRPr="00DF05D9">
              <w:rPr>
                <w:rFonts w:ascii="Times New Roman" w:hAnsi="Times New Roman"/>
                <w:sz w:val="24"/>
                <w:szCs w:val="24"/>
              </w:rPr>
              <w:t xml:space="preserve"> Газизов Д.Л. Научный руководитель – асс. </w:t>
            </w:r>
            <w:proofErr w:type="spellStart"/>
            <w:r w:rsidRPr="00DF05D9">
              <w:rPr>
                <w:rFonts w:ascii="Times New Roman" w:hAnsi="Times New Roman"/>
                <w:sz w:val="24"/>
                <w:szCs w:val="24"/>
              </w:rPr>
              <w:t>Миннуллина</w:t>
            </w:r>
            <w:proofErr w:type="spellEnd"/>
            <w:r w:rsidRPr="00DF05D9">
              <w:rPr>
                <w:rFonts w:ascii="Times New Roman" w:hAnsi="Times New Roman"/>
                <w:sz w:val="24"/>
                <w:szCs w:val="24"/>
              </w:rPr>
              <w:t xml:space="preserve"> Э.Р</w:t>
            </w:r>
            <w:r w:rsidRPr="00DF05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4BE8" w:rsidRPr="00246F34" w14:paraId="5B5F1A8F" w14:textId="77777777" w:rsidTr="00A632A6">
        <w:tc>
          <w:tcPr>
            <w:tcW w:w="6048" w:type="dxa"/>
            <w:gridSpan w:val="2"/>
          </w:tcPr>
          <w:p w14:paraId="7AD1C26E" w14:textId="6DA8B8AC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качестве  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2FA22B60" w14:textId="52CD4793" w:rsidR="00874BE8" w:rsidRPr="00A033B3" w:rsidRDefault="00C37AE0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3B3">
              <w:rPr>
                <w:rFonts w:ascii="Times New Roman" w:hAnsi="Times New Roman"/>
                <w:sz w:val="24"/>
                <w:szCs w:val="24"/>
              </w:rPr>
              <w:t>1.</w:t>
            </w:r>
            <w:r w:rsidR="00AA1583" w:rsidRPr="00A033B3">
              <w:rPr>
                <w:rFonts w:ascii="Times New Roman" w:hAnsi="Times New Roman"/>
                <w:sz w:val="24"/>
                <w:szCs w:val="24"/>
              </w:rPr>
              <w:t>Давлетшина Н.И.,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1583" w:rsidRPr="00A033B3">
              <w:rPr>
                <w:rFonts w:ascii="Times New Roman" w:hAnsi="Times New Roman"/>
                <w:sz w:val="24"/>
                <w:szCs w:val="24"/>
              </w:rPr>
              <w:t xml:space="preserve">Самойлов А.Н. «Послеоперационная инфекционная кристаллическая </w:t>
            </w:r>
            <w:proofErr w:type="spellStart"/>
            <w:r w:rsidR="00AA1583" w:rsidRPr="00A033B3">
              <w:rPr>
                <w:rFonts w:ascii="Times New Roman" w:hAnsi="Times New Roman"/>
                <w:sz w:val="24"/>
                <w:szCs w:val="24"/>
              </w:rPr>
              <w:t>кератопатия</w:t>
            </w:r>
            <w:proofErr w:type="spellEnd"/>
            <w:r w:rsidR="00AA1583" w:rsidRPr="00A033B3">
              <w:rPr>
                <w:rFonts w:ascii="Times New Roman" w:hAnsi="Times New Roman"/>
                <w:sz w:val="24"/>
                <w:szCs w:val="24"/>
              </w:rPr>
              <w:t xml:space="preserve">»-Всероссийская 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с международным участием «Федоровские чтения», г. Москва,7-8 июня 2022г</w:t>
            </w:r>
          </w:p>
          <w:p w14:paraId="31056FD0" w14:textId="77777777" w:rsidR="00C37AE0" w:rsidRPr="00A033B3" w:rsidRDefault="00C37AE0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58F8FA0" w14:textId="6799119D" w:rsidR="00C37AE0" w:rsidRPr="00A033B3" w:rsidRDefault="00C37AE0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3B3">
              <w:rPr>
                <w:rFonts w:ascii="Times New Roman" w:hAnsi="Times New Roman"/>
                <w:sz w:val="24"/>
                <w:szCs w:val="24"/>
              </w:rPr>
              <w:t xml:space="preserve">2.Давлетшина Н.И., Самойлов А.Н. «Экспериментальная модель грибкового </w:t>
            </w:r>
            <w:proofErr w:type="spellStart"/>
            <w:r w:rsidRPr="00A033B3">
              <w:rPr>
                <w:rFonts w:ascii="Times New Roman" w:hAnsi="Times New Roman"/>
                <w:sz w:val="24"/>
                <w:szCs w:val="24"/>
              </w:rPr>
              <w:t>кератоувеита</w:t>
            </w:r>
            <w:proofErr w:type="spellEnd"/>
            <w:r w:rsidRPr="00A033B3">
              <w:rPr>
                <w:rFonts w:ascii="Times New Roman" w:hAnsi="Times New Roman"/>
                <w:sz w:val="24"/>
                <w:szCs w:val="24"/>
              </w:rPr>
              <w:t>» -Всероссийская научно-практическая конференция с международным участием «Федоровские чтения», г. Москва,7-8 июня 2022г</w:t>
            </w:r>
          </w:p>
          <w:p w14:paraId="76459D75" w14:textId="67B68125" w:rsidR="00C37AE0" w:rsidRPr="00A033B3" w:rsidRDefault="00C37AE0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F855B28" w14:textId="57304850" w:rsidR="00C37AE0" w:rsidRPr="00A033B3" w:rsidRDefault="00C37AE0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3B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="006C2A44" w:rsidRPr="00A033B3">
              <w:rPr>
                <w:rFonts w:ascii="Times New Roman" w:hAnsi="Times New Roman"/>
                <w:sz w:val="24"/>
                <w:szCs w:val="24"/>
              </w:rPr>
              <w:t>Хайбрахманов</w:t>
            </w:r>
            <w:proofErr w:type="spellEnd"/>
            <w:r w:rsidR="006C2A44" w:rsidRPr="00A033B3">
              <w:rPr>
                <w:rFonts w:ascii="Times New Roman" w:hAnsi="Times New Roman"/>
                <w:sz w:val="24"/>
                <w:szCs w:val="24"/>
              </w:rPr>
              <w:t xml:space="preserve"> Т.Р., Самойлов А.Н. 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>«</w:t>
            </w:r>
            <w:r w:rsidR="006C2A44" w:rsidRPr="00A033B3">
              <w:rPr>
                <w:rFonts w:ascii="Times New Roman" w:hAnsi="Times New Roman"/>
                <w:sz w:val="24"/>
                <w:szCs w:val="24"/>
              </w:rPr>
              <w:t xml:space="preserve">Результаты хирургического лечения больших </w:t>
            </w:r>
            <w:proofErr w:type="spellStart"/>
            <w:r w:rsidR="006C2A44" w:rsidRPr="00A033B3">
              <w:rPr>
                <w:rFonts w:ascii="Times New Roman" w:hAnsi="Times New Roman"/>
                <w:sz w:val="24"/>
                <w:szCs w:val="24"/>
              </w:rPr>
              <w:t>макулярных</w:t>
            </w:r>
            <w:proofErr w:type="spellEnd"/>
            <w:r w:rsidR="006C2A44" w:rsidRPr="00A033B3">
              <w:rPr>
                <w:rFonts w:ascii="Times New Roman" w:hAnsi="Times New Roman"/>
                <w:sz w:val="24"/>
                <w:szCs w:val="24"/>
              </w:rPr>
              <w:t xml:space="preserve"> отверстий при применении различных методов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>» -Всероссийская научно-практическая конференция с международным участием «Федоровские чтения», г. Москва,7-8 июня 2022г</w:t>
            </w:r>
          </w:p>
          <w:p w14:paraId="4F85D221" w14:textId="72530BA3" w:rsidR="00C37AE0" w:rsidRPr="00A033B3" w:rsidRDefault="00C37AE0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6F25F9A" w14:textId="490AAE2E" w:rsidR="006C2A44" w:rsidRPr="00A033B3" w:rsidRDefault="006C2A44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3B3">
              <w:rPr>
                <w:rFonts w:ascii="Times New Roman" w:hAnsi="Times New Roman"/>
                <w:sz w:val="24"/>
                <w:szCs w:val="24"/>
              </w:rPr>
              <w:t xml:space="preserve">4. Джабраилова М.А., </w:t>
            </w:r>
            <w:proofErr w:type="spellStart"/>
            <w:r w:rsidRPr="00A033B3">
              <w:rPr>
                <w:rFonts w:ascii="Times New Roman" w:hAnsi="Times New Roman"/>
                <w:sz w:val="24"/>
                <w:szCs w:val="24"/>
              </w:rPr>
              <w:t>Гайнутдинова</w:t>
            </w:r>
            <w:proofErr w:type="spellEnd"/>
            <w:r w:rsidRPr="00A033B3">
              <w:rPr>
                <w:rFonts w:ascii="Times New Roman" w:hAnsi="Times New Roman"/>
                <w:sz w:val="24"/>
                <w:szCs w:val="24"/>
              </w:rPr>
              <w:t xml:space="preserve"> Р.Ф. «Повреждение глаз газовым аэрозольным оружием» -Всероссийская научно-практическая конференция с международным участием «Федоровские чтения», г. Москва,7-8 июня 2022г</w:t>
            </w:r>
          </w:p>
          <w:p w14:paraId="6B0762EC" w14:textId="77777777" w:rsidR="00C37AE0" w:rsidRPr="00A033B3" w:rsidRDefault="00C37AE0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8F68F20" w14:textId="0B51A133" w:rsidR="00D43982" w:rsidRPr="00A033B3" w:rsidRDefault="00D43982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3B3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A033B3">
              <w:rPr>
                <w:rFonts w:ascii="Times New Roman" w:hAnsi="Times New Roman"/>
                <w:sz w:val="24"/>
                <w:szCs w:val="24"/>
              </w:rPr>
              <w:t>Хайбрахманов</w:t>
            </w:r>
            <w:proofErr w:type="spellEnd"/>
            <w:r w:rsidRPr="00A033B3">
              <w:rPr>
                <w:rFonts w:ascii="Times New Roman" w:hAnsi="Times New Roman"/>
                <w:sz w:val="24"/>
                <w:szCs w:val="24"/>
              </w:rPr>
              <w:t xml:space="preserve"> Т.Р., </w:t>
            </w:r>
            <w:proofErr w:type="spellStart"/>
            <w:r w:rsidRPr="00A033B3">
              <w:rPr>
                <w:rFonts w:ascii="Times New Roman" w:hAnsi="Times New Roman"/>
                <w:sz w:val="24"/>
                <w:szCs w:val="24"/>
              </w:rPr>
              <w:t>Хайбрахманова</w:t>
            </w:r>
            <w:proofErr w:type="spellEnd"/>
            <w:r w:rsidRPr="00A033B3">
              <w:rPr>
                <w:rFonts w:ascii="Times New Roman" w:hAnsi="Times New Roman"/>
                <w:sz w:val="24"/>
                <w:szCs w:val="24"/>
              </w:rPr>
              <w:t xml:space="preserve"> Г.А., Самойлова </w:t>
            </w:r>
            <w:proofErr w:type="spellStart"/>
            <w:proofErr w:type="gramStart"/>
            <w:r w:rsidRPr="00A033B3">
              <w:rPr>
                <w:rFonts w:ascii="Times New Roman" w:hAnsi="Times New Roman"/>
                <w:sz w:val="24"/>
                <w:szCs w:val="24"/>
              </w:rPr>
              <w:t>П.А.,Самойлов</w:t>
            </w:r>
            <w:proofErr w:type="spellEnd"/>
            <w:proofErr w:type="gramEnd"/>
            <w:r w:rsidRPr="00A033B3">
              <w:rPr>
                <w:rFonts w:ascii="Times New Roman" w:hAnsi="Times New Roman"/>
                <w:sz w:val="24"/>
                <w:szCs w:val="24"/>
              </w:rPr>
              <w:t xml:space="preserve"> А.Н. «КЛИНИЧЕСКОЕ ПРИМЕНЕНИЕ МОДИФИЦИРОВАННОГО МЕТОДА ПЕРЕВЕРНУТОГО КЛАПАНА ВНУТРЕННЕЙ ПОГРАНИЧНОЙ МЕМБРАНЫ В ХИРУРГИИ ПОЛНЫХ МАКУЛЯРНЫХ ОТВЕРСТИЙ БОЛЬШОГО ДИАМЕТРА», 28-АЯ МЕЖДУНАРОДНАЯ НАУЧНО-ПРАКТИЧЕСКАЯ КОНФЕРЕНЦИЯ МОЛОДЫХ УЧЕНЫХ «Белые цветы»,  г. Казань, апрель 2022г</w:t>
            </w:r>
          </w:p>
          <w:p w14:paraId="25C68A03" w14:textId="77777777" w:rsidR="00D43982" w:rsidRPr="00A033B3" w:rsidRDefault="00D43982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6149EA5" w14:textId="2EAE108B" w:rsidR="00D43982" w:rsidRPr="00A033B3" w:rsidRDefault="00D43982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3B3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A033B3">
              <w:rPr>
                <w:rFonts w:ascii="Times New Roman" w:hAnsi="Times New Roman"/>
                <w:sz w:val="24"/>
                <w:szCs w:val="24"/>
              </w:rPr>
              <w:t>Альхджодж</w:t>
            </w:r>
            <w:proofErr w:type="spellEnd"/>
            <w:r w:rsidRPr="00A03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33B3">
              <w:rPr>
                <w:rFonts w:ascii="Times New Roman" w:hAnsi="Times New Roman"/>
                <w:sz w:val="24"/>
                <w:szCs w:val="24"/>
              </w:rPr>
              <w:t>Джехад</w:t>
            </w:r>
            <w:proofErr w:type="spellEnd"/>
            <w:r w:rsidRPr="00A033B3">
              <w:rPr>
                <w:rFonts w:ascii="Times New Roman" w:hAnsi="Times New Roman"/>
                <w:sz w:val="24"/>
                <w:szCs w:val="24"/>
              </w:rPr>
              <w:t xml:space="preserve"> Халед, Закирова Г.З., «МУКОРМИКОЗ ОРБИТЫ У РЕБЁНКА ПОСЛЕ ТРАНСПЛАНТАЦИИ ПЕЧЕНИ НА ФОНЕ COVID-19: ОБЗОР И КЛИНИЧЕСКОЕ НАБЛЮДЕНИЕ.»,28-АЯ МЕЖДУНАРОДНАЯ НАУЧНО-ПРАКТИЧЕСКАЯ КОНФЕРЕНЦИЯ МОЛОДЫХ УЧЕНЫХ «Белые цветы», г. Казань, апрель 2022г</w:t>
            </w:r>
          </w:p>
          <w:p w14:paraId="2EE063A7" w14:textId="77777777" w:rsidR="00D43982" w:rsidRPr="00A033B3" w:rsidRDefault="00D43982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B6767E5" w14:textId="77777777" w:rsidR="00D43982" w:rsidRPr="00A033B3" w:rsidRDefault="00D43982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581C0F6" w14:textId="77777777" w:rsidR="00D43982" w:rsidRPr="00A033B3" w:rsidRDefault="00D43982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054CD63" w14:textId="55A1CCC3" w:rsidR="00D43982" w:rsidRPr="00A033B3" w:rsidRDefault="00D43982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3B3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 w:rsidRPr="00A033B3">
              <w:rPr>
                <w:rFonts w:ascii="Times New Roman" w:hAnsi="Times New Roman"/>
                <w:sz w:val="24"/>
                <w:szCs w:val="24"/>
              </w:rPr>
              <w:t>Миннегалиева</w:t>
            </w:r>
            <w:proofErr w:type="spellEnd"/>
            <w:r w:rsidRPr="00A033B3">
              <w:rPr>
                <w:rFonts w:ascii="Times New Roman" w:hAnsi="Times New Roman"/>
                <w:sz w:val="24"/>
                <w:szCs w:val="24"/>
              </w:rPr>
              <w:t xml:space="preserve"> А.З., Яруллина </w:t>
            </w:r>
            <w:proofErr w:type="spellStart"/>
            <w:proofErr w:type="gramStart"/>
            <w:r w:rsidRPr="00A033B3">
              <w:rPr>
                <w:rFonts w:ascii="Times New Roman" w:hAnsi="Times New Roman"/>
                <w:sz w:val="24"/>
                <w:szCs w:val="24"/>
              </w:rPr>
              <w:t>Э.А.,Закирова</w:t>
            </w:r>
            <w:proofErr w:type="spellEnd"/>
            <w:proofErr w:type="gramEnd"/>
            <w:r w:rsidRPr="00A033B3">
              <w:rPr>
                <w:rFonts w:ascii="Times New Roman" w:hAnsi="Times New Roman"/>
                <w:sz w:val="24"/>
                <w:szCs w:val="24"/>
              </w:rPr>
              <w:t xml:space="preserve"> Г.З. « СРАВНИТЕЛЬНЫЙ АНАЛИЗ ПОКАЗАТЕЛЕЙ НОРМЫ РЕФРАКЦИИ С РЕЗУЛЬТАТАМИ ПРОФИЛАКТИЧЕСКОГО ОСМОТРА ДЕТЕЙ РАННЕГО ВОЗРАСТА БЕЗ ПАТОЛОГИИ ЗРЕНИЯ.»28-АЯ МЕЖДУНАРОДНАЯ НАУЧНО-ПРАКТИЧЕСКАЯ КОНФЕРЕНЦИЯ МОЛОДЫХ УЧЕНЫХ «Белые цветы», г. Казань, апрель 2022г</w:t>
            </w:r>
          </w:p>
          <w:p w14:paraId="0044F979" w14:textId="77777777" w:rsidR="00D43982" w:rsidRPr="00A033B3" w:rsidRDefault="00D43982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CF511DE" w14:textId="505A20D9" w:rsidR="00D43982" w:rsidRPr="00A033B3" w:rsidRDefault="00D43982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3B3">
              <w:rPr>
                <w:rFonts w:ascii="Times New Roman" w:hAnsi="Times New Roman"/>
                <w:sz w:val="24"/>
                <w:szCs w:val="24"/>
              </w:rPr>
              <w:t>8.Миннуллина Э.Р</w:t>
            </w:r>
            <w:r w:rsidR="00FE2291" w:rsidRPr="00A033B3">
              <w:rPr>
                <w:rFonts w:ascii="Times New Roman" w:hAnsi="Times New Roman"/>
                <w:sz w:val="24"/>
                <w:szCs w:val="24"/>
              </w:rPr>
              <w:t>, Самойлов А.Н. «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>РЕЗУЛЬТАТЫ ПРОВЕДЕНИЯ ИНТЕРАКТИВНО-ОБРАЗОВАТЕЛЬНОЙ ИГРЫ «ЗОРКИЕ ГЛАЗКИ» В ОБРАЗОВАТЕЛЬНЫХ УЧРЕЖДЕНИЯХ РТ.</w:t>
            </w:r>
            <w:r w:rsidR="00FE2291" w:rsidRPr="00A033B3">
              <w:rPr>
                <w:rFonts w:ascii="Times New Roman" w:hAnsi="Times New Roman"/>
                <w:sz w:val="24"/>
                <w:szCs w:val="24"/>
              </w:rPr>
              <w:t>»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2291" w:rsidRPr="00A033B3">
              <w:rPr>
                <w:rFonts w:ascii="Times New Roman" w:hAnsi="Times New Roman"/>
                <w:sz w:val="24"/>
                <w:szCs w:val="24"/>
              </w:rPr>
              <w:t>28-АЯ МЕЖДУНАРОДНАЯ НАУЧНО-ПРАКТИЧЕСКАЯ КОНФЕРЕНЦИЯ МОЛОДЫХ УЧЕНЫХ «Белые цветы», г. Казань, апрель 2022г</w:t>
            </w:r>
          </w:p>
          <w:p w14:paraId="5EDB2E98" w14:textId="77777777" w:rsidR="00D43982" w:rsidRPr="00A033B3" w:rsidRDefault="00D43982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A06BAFB" w14:textId="09859988" w:rsidR="00FE2291" w:rsidRPr="00A033B3" w:rsidRDefault="00D43982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3B3">
              <w:rPr>
                <w:rFonts w:ascii="Times New Roman" w:hAnsi="Times New Roman"/>
                <w:sz w:val="24"/>
                <w:szCs w:val="24"/>
              </w:rPr>
              <w:t>4. Муратов Ш.А.</w:t>
            </w:r>
            <w:r w:rsidR="00FE2291" w:rsidRPr="00A033B3">
              <w:rPr>
                <w:rFonts w:ascii="Times New Roman" w:hAnsi="Times New Roman"/>
                <w:sz w:val="24"/>
                <w:szCs w:val="24"/>
              </w:rPr>
              <w:t>, Самойлов А.Н. «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>СПОНТАННОЕ ВИТРЕАЛЬНОЕ КРОВОИЗЛИЯНИЕ НА ФОНЕ ПРИМЕНЕНИЯ РИВАРОКСАБАНА ПРИ ЛЕЧЕНИИ COVID-19.</w:t>
            </w:r>
            <w:r w:rsidR="00FE2291" w:rsidRPr="00A033B3">
              <w:rPr>
                <w:rFonts w:ascii="Times New Roman" w:hAnsi="Times New Roman"/>
                <w:sz w:val="24"/>
                <w:szCs w:val="24"/>
              </w:rPr>
              <w:t>», 28-АЯ МЕЖДУНАРОДНАЯ НАУЧНО-ПРАКТИЧЕСКАЯ КОНФЕРЕНЦИЯ МОЛОДЫХ УЧЕНЫХ «Белые цветы», г. Казань, апрель 2022г</w:t>
            </w:r>
          </w:p>
          <w:p w14:paraId="4553CC1D" w14:textId="77777777" w:rsidR="00FE2291" w:rsidRPr="00A033B3" w:rsidRDefault="00FE2291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52750D9" w14:textId="77777777" w:rsidR="00D43982" w:rsidRPr="00A033B3" w:rsidRDefault="00D43982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3B3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A033B3">
              <w:rPr>
                <w:rFonts w:ascii="Times New Roman" w:hAnsi="Times New Roman"/>
                <w:sz w:val="24"/>
                <w:szCs w:val="24"/>
              </w:rPr>
              <w:t>Мухаметдинова</w:t>
            </w:r>
            <w:proofErr w:type="spellEnd"/>
            <w:r w:rsidRPr="00A033B3">
              <w:rPr>
                <w:rFonts w:ascii="Times New Roman" w:hAnsi="Times New Roman"/>
                <w:sz w:val="24"/>
                <w:szCs w:val="24"/>
              </w:rPr>
              <w:t xml:space="preserve"> М.З., Муратов Ш.А.</w:t>
            </w:r>
            <w:r w:rsidR="00FE2291" w:rsidRPr="00A033B3">
              <w:rPr>
                <w:rFonts w:ascii="Times New Roman" w:hAnsi="Times New Roman"/>
                <w:sz w:val="24"/>
                <w:szCs w:val="24"/>
              </w:rPr>
              <w:t>, Самойлов А.Н. «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>ОЦЕНКА ПАРАМЕТРОВ ДИСКА ЗРИТЕЛЬНОГО НЕРВА ПРИ СУХОЙ ФОРМЕ ВОЗРАСТНОЙ МАКУЛЯРНОЙ ДЕГЕНЕРАЦИИ.</w:t>
            </w:r>
            <w:r w:rsidR="00FE2291" w:rsidRPr="00A033B3">
              <w:rPr>
                <w:rFonts w:ascii="Times New Roman" w:hAnsi="Times New Roman"/>
                <w:sz w:val="24"/>
                <w:szCs w:val="24"/>
              </w:rPr>
              <w:t>»,28-АЯ МЕЖДУНАРОДНАЯ НАУЧНО-ПРАКТИЧЕСКАЯ КОНФЕРЕНЦИЯ МОЛОДЫХ УЧЕНЫХ «Белые цветы», г. Казань, апрель 2022г</w:t>
            </w:r>
          </w:p>
          <w:p w14:paraId="595284D8" w14:textId="77777777" w:rsidR="00FE2291" w:rsidRPr="00A033B3" w:rsidRDefault="00FE2291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582C228" w14:textId="7B9F7E0C" w:rsidR="00FE2291" w:rsidRPr="00A033B3" w:rsidRDefault="00FE2291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3B3">
              <w:rPr>
                <w:rFonts w:ascii="Times New Roman" w:hAnsi="Times New Roman"/>
                <w:sz w:val="24"/>
                <w:szCs w:val="24"/>
              </w:rPr>
              <w:t xml:space="preserve">6. Кулькова П.С., Лебедев К.А., Закирова </w:t>
            </w:r>
            <w:proofErr w:type="gramStart"/>
            <w:r w:rsidRPr="00A033B3">
              <w:rPr>
                <w:rFonts w:ascii="Times New Roman" w:hAnsi="Times New Roman"/>
                <w:sz w:val="24"/>
                <w:szCs w:val="24"/>
              </w:rPr>
              <w:t>Г.З.« СРАВНЕНИЕ</w:t>
            </w:r>
            <w:proofErr w:type="gramEnd"/>
            <w:r w:rsidRPr="00A033B3">
              <w:rPr>
                <w:rFonts w:ascii="Times New Roman" w:hAnsi="Times New Roman"/>
                <w:sz w:val="24"/>
                <w:szCs w:val="24"/>
              </w:rPr>
              <w:t xml:space="preserve"> ИНФОРМИРОВАННОСТИ СТУДЕНТОВМЕДИКОВ И НАСЕЛЕНИЯ В ВОПРОСАХ ПРОФИЛАКТИКИ ОФТАЛЬМОТРАВМАТИЗМА.»,96-АЯ МЕЖДУНАРОДНАЯ СТУДЕНЧЕСКАЯ НАУЧНО-ПРАКТИЧЕСКАЯ КОНФЕРЕНЦИЯ</w:t>
            </w:r>
            <w:r w:rsidR="00776C18" w:rsidRPr="00A033B3">
              <w:rPr>
                <w:rFonts w:ascii="Times New Roman" w:hAnsi="Times New Roman"/>
                <w:sz w:val="24"/>
                <w:szCs w:val="24"/>
              </w:rPr>
              <w:t xml:space="preserve"> «Белые цветы», г. Казань, апрель 2022г</w:t>
            </w:r>
          </w:p>
          <w:p w14:paraId="6604EDE9" w14:textId="77777777" w:rsidR="00FE2291" w:rsidRPr="00A033B3" w:rsidRDefault="00FE2291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EECF24C" w14:textId="77777777" w:rsidR="00776C18" w:rsidRPr="00A033B3" w:rsidRDefault="00FE2291" w:rsidP="00776C18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C18" w:rsidRPr="00A033B3">
              <w:rPr>
                <w:rFonts w:ascii="Times New Roman" w:hAnsi="Times New Roman"/>
                <w:sz w:val="24"/>
                <w:szCs w:val="24"/>
              </w:rPr>
              <w:t>7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>. Погорелова Д.М.</w:t>
            </w:r>
            <w:r w:rsidR="00776C18" w:rsidRPr="00A033B3">
              <w:rPr>
                <w:rFonts w:ascii="Times New Roman" w:hAnsi="Times New Roman"/>
                <w:sz w:val="24"/>
                <w:szCs w:val="24"/>
              </w:rPr>
              <w:t>, Закирова. Г.З. «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>ОСОБЕННОСТИ ОЖОГОВОЙ ТРАВМЫ ОРГАНА ЗРЕНИЯ У ДЕТЕЙ</w:t>
            </w:r>
            <w:r w:rsidR="00776C18" w:rsidRPr="00A033B3">
              <w:rPr>
                <w:rFonts w:ascii="Times New Roman" w:hAnsi="Times New Roman"/>
                <w:sz w:val="24"/>
                <w:szCs w:val="24"/>
              </w:rPr>
              <w:t>», 96-АЯ МЕЖДУНАРОДНАЯ СТУДЕНЧЕСКАЯ НАУЧНО-ПРАКТИЧЕСКАЯ КОНФЕРЕНЦИЯ «Белые цветы», г. Казань, апрель 2022г</w:t>
            </w:r>
          </w:p>
          <w:p w14:paraId="4332E659" w14:textId="23181ADD" w:rsidR="00776C18" w:rsidRPr="00A033B3" w:rsidRDefault="00776C18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4ADFF38" w14:textId="24D3D05A" w:rsidR="00776C18" w:rsidRPr="00A033B3" w:rsidRDefault="00776C18" w:rsidP="00776C18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3B3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FE2291" w:rsidRPr="00A033B3">
              <w:rPr>
                <w:rFonts w:ascii="Times New Roman" w:hAnsi="Times New Roman"/>
                <w:sz w:val="24"/>
                <w:szCs w:val="24"/>
              </w:rPr>
              <w:t>Андреева Е.С.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033B3">
              <w:rPr>
                <w:rFonts w:ascii="Times New Roman" w:hAnsi="Times New Roman"/>
                <w:sz w:val="24"/>
                <w:szCs w:val="24"/>
              </w:rPr>
              <w:t>Бариева</w:t>
            </w:r>
            <w:proofErr w:type="spellEnd"/>
            <w:r w:rsidRPr="00A033B3">
              <w:rPr>
                <w:rFonts w:ascii="Times New Roman" w:hAnsi="Times New Roman"/>
                <w:sz w:val="24"/>
                <w:szCs w:val="24"/>
              </w:rPr>
              <w:t xml:space="preserve"> А.М. «</w:t>
            </w:r>
            <w:r w:rsidR="00FE2291" w:rsidRPr="00A033B3">
              <w:rPr>
                <w:rFonts w:ascii="Times New Roman" w:hAnsi="Times New Roman"/>
                <w:sz w:val="24"/>
                <w:szCs w:val="24"/>
              </w:rPr>
              <w:t>СИНДРОМ ФРАНКА-КАМЕНЕЦКОГО: КЛИНИЧЕСКИЙ СЛУЧАЙ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>»,96-АЯ МЕЖДУНАРОДНАЯ СТУДЕНЧЕСКАЯ НАУЧНО-ПРАКТИЧЕСКАЯ КОНФЕРЕНЦИЯ «Белые цветы», г. Казань, апрель 2022г</w:t>
            </w:r>
          </w:p>
          <w:p w14:paraId="17EF4321" w14:textId="77777777" w:rsidR="00776C18" w:rsidRPr="00A033B3" w:rsidRDefault="00776C18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29D0EB2" w14:textId="51B8E812" w:rsidR="00776C18" w:rsidRPr="00A033B3" w:rsidRDefault="00776C18" w:rsidP="00776C18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3B3">
              <w:rPr>
                <w:rFonts w:ascii="Times New Roman" w:hAnsi="Times New Roman"/>
                <w:sz w:val="24"/>
                <w:szCs w:val="24"/>
              </w:rPr>
              <w:t>9</w:t>
            </w:r>
            <w:r w:rsidR="00FE2291" w:rsidRPr="00A033B3">
              <w:rPr>
                <w:rFonts w:ascii="Times New Roman" w:hAnsi="Times New Roman"/>
                <w:sz w:val="24"/>
                <w:szCs w:val="24"/>
              </w:rPr>
              <w:t>. Кузнецова А.А.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033B3">
              <w:rPr>
                <w:rFonts w:ascii="Times New Roman" w:hAnsi="Times New Roman"/>
                <w:sz w:val="24"/>
                <w:szCs w:val="24"/>
              </w:rPr>
              <w:t>Бариева</w:t>
            </w:r>
            <w:proofErr w:type="spellEnd"/>
            <w:r w:rsidRPr="00A033B3">
              <w:rPr>
                <w:rFonts w:ascii="Times New Roman" w:hAnsi="Times New Roman"/>
                <w:sz w:val="24"/>
                <w:szCs w:val="24"/>
              </w:rPr>
              <w:t xml:space="preserve"> А.М. «</w:t>
            </w:r>
            <w:r w:rsidR="00FE2291" w:rsidRPr="00A033B3">
              <w:rPr>
                <w:rFonts w:ascii="Times New Roman" w:hAnsi="Times New Roman"/>
                <w:sz w:val="24"/>
                <w:szCs w:val="24"/>
              </w:rPr>
              <w:t>ВОЗРАСТНЫЕ ИЗМЕНЕНИЯ МИЕЛИНОВЫХ ВОЛОКОН ЗРИТЕЛЬНОГО НЕРВА.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>», 96-АЯ МЕЖДУНАРОДНАЯ СТУДЕНЧЕСКАЯ НАУЧНО-ПРАКТИЧЕСКАЯ КОНФЕРЕНЦИЯ «Белые цветы», г. Казань, апрель 2022г</w:t>
            </w:r>
          </w:p>
          <w:p w14:paraId="02E5B70D" w14:textId="77777777" w:rsidR="00FE2291" w:rsidRPr="00A033B3" w:rsidRDefault="00FE2291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B96F71C" w14:textId="29B1D1B7" w:rsidR="00776C18" w:rsidRPr="00A033B3" w:rsidRDefault="00776C18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3B3">
              <w:rPr>
                <w:rFonts w:ascii="Times New Roman" w:hAnsi="Times New Roman"/>
                <w:sz w:val="24"/>
                <w:szCs w:val="24"/>
              </w:rPr>
              <w:t xml:space="preserve">10. Самойлов А.Н. «Новые взгляды на проблему центральной серозной </w:t>
            </w:r>
            <w:proofErr w:type="spellStart"/>
            <w:r w:rsidRPr="00A033B3">
              <w:rPr>
                <w:rFonts w:ascii="Times New Roman" w:hAnsi="Times New Roman"/>
                <w:sz w:val="24"/>
                <w:szCs w:val="24"/>
              </w:rPr>
              <w:t>хориоретинопатии</w:t>
            </w:r>
            <w:proofErr w:type="spellEnd"/>
            <w:r w:rsidRPr="00A033B3">
              <w:rPr>
                <w:rFonts w:ascii="Times New Roman" w:hAnsi="Times New Roman"/>
                <w:sz w:val="24"/>
                <w:szCs w:val="24"/>
              </w:rPr>
              <w:t>»,</w:t>
            </w:r>
            <w:r w:rsidR="00D80C3F" w:rsidRPr="00A03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 xml:space="preserve">Республиканская научно-практической конференция «Новые технологии в офтальмологии 2022», посвященной 100 - </w:t>
            </w:r>
            <w:proofErr w:type="spellStart"/>
            <w:r w:rsidRPr="00A033B3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A033B3">
              <w:rPr>
                <w:rFonts w:ascii="Times New Roman" w:hAnsi="Times New Roman"/>
                <w:sz w:val="24"/>
                <w:szCs w:val="24"/>
              </w:rPr>
              <w:t xml:space="preserve"> Республиканской клинической офтальмологической больницы имени профессора Е.В. </w:t>
            </w:r>
            <w:proofErr w:type="spellStart"/>
            <w:r w:rsidRPr="00A033B3">
              <w:rPr>
                <w:rFonts w:ascii="Times New Roman" w:hAnsi="Times New Roman"/>
                <w:sz w:val="24"/>
                <w:szCs w:val="24"/>
              </w:rPr>
              <w:t>Адамюка</w:t>
            </w:r>
            <w:proofErr w:type="spellEnd"/>
            <w:r w:rsidRPr="00A033B3">
              <w:rPr>
                <w:rFonts w:ascii="Times New Roman" w:hAnsi="Times New Roman"/>
                <w:sz w:val="24"/>
                <w:szCs w:val="24"/>
              </w:rPr>
              <w:t>,</w:t>
            </w:r>
            <w:r w:rsidR="00D80C3F" w:rsidRPr="00A03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>г. Казань, 15-16 апреля 2022г</w:t>
            </w:r>
          </w:p>
          <w:p w14:paraId="5C15305A" w14:textId="77777777" w:rsidR="00776C18" w:rsidRPr="00A033B3" w:rsidRDefault="00776C18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679C84D" w14:textId="1B1903C1" w:rsidR="00776C18" w:rsidRPr="00A033B3" w:rsidRDefault="00776C18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3B3">
              <w:rPr>
                <w:rFonts w:ascii="Times New Roman" w:hAnsi="Times New Roman"/>
                <w:sz w:val="24"/>
                <w:szCs w:val="24"/>
              </w:rPr>
              <w:t>11.</w:t>
            </w:r>
            <w:r w:rsidR="00D80C3F" w:rsidRPr="00A033B3">
              <w:rPr>
                <w:rFonts w:ascii="Times New Roman" w:hAnsi="Times New Roman"/>
                <w:sz w:val="24"/>
                <w:szCs w:val="24"/>
              </w:rPr>
              <w:t xml:space="preserve"> Самойлов А.Н. «Оптимизация </w:t>
            </w:r>
            <w:proofErr w:type="spellStart"/>
            <w:r w:rsidR="00D80C3F" w:rsidRPr="00A033B3">
              <w:rPr>
                <w:rFonts w:ascii="Times New Roman" w:hAnsi="Times New Roman"/>
                <w:sz w:val="24"/>
                <w:szCs w:val="24"/>
              </w:rPr>
              <w:t>пиллинга</w:t>
            </w:r>
            <w:proofErr w:type="spellEnd"/>
            <w:r w:rsidR="00D80C3F" w:rsidRPr="00A033B3">
              <w:rPr>
                <w:rFonts w:ascii="Times New Roman" w:hAnsi="Times New Roman"/>
                <w:sz w:val="24"/>
                <w:szCs w:val="24"/>
              </w:rPr>
              <w:t xml:space="preserve"> ВПМ при </w:t>
            </w:r>
            <w:proofErr w:type="spellStart"/>
            <w:r w:rsidR="00D80C3F" w:rsidRPr="00A033B3">
              <w:rPr>
                <w:rFonts w:ascii="Times New Roman" w:hAnsi="Times New Roman"/>
                <w:sz w:val="24"/>
                <w:szCs w:val="24"/>
              </w:rPr>
              <w:t>паталогии</w:t>
            </w:r>
            <w:proofErr w:type="spellEnd"/>
            <w:r w:rsidR="00D80C3F" w:rsidRPr="00A03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80C3F" w:rsidRPr="00A033B3">
              <w:rPr>
                <w:rFonts w:ascii="Times New Roman" w:hAnsi="Times New Roman"/>
                <w:sz w:val="24"/>
                <w:szCs w:val="24"/>
              </w:rPr>
              <w:t>макулярного</w:t>
            </w:r>
            <w:proofErr w:type="spellEnd"/>
            <w:r w:rsidR="00D80C3F" w:rsidRPr="00A033B3">
              <w:rPr>
                <w:rFonts w:ascii="Times New Roman" w:hAnsi="Times New Roman"/>
                <w:sz w:val="24"/>
                <w:szCs w:val="24"/>
              </w:rPr>
              <w:t xml:space="preserve"> интерфейса в современных условиях», Республиканская научно-практической конференция «Новые технологии в офтальмологии 2022», посвященной 100 - </w:t>
            </w:r>
            <w:proofErr w:type="spellStart"/>
            <w:r w:rsidR="00D80C3F" w:rsidRPr="00A033B3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="00D80C3F" w:rsidRPr="00A033B3">
              <w:rPr>
                <w:rFonts w:ascii="Times New Roman" w:hAnsi="Times New Roman"/>
                <w:sz w:val="24"/>
                <w:szCs w:val="24"/>
              </w:rPr>
              <w:t xml:space="preserve"> Республиканской клинической офтальмологической больницы имени профессора Е.В. </w:t>
            </w:r>
            <w:proofErr w:type="spellStart"/>
            <w:r w:rsidR="00D80C3F" w:rsidRPr="00A033B3">
              <w:rPr>
                <w:rFonts w:ascii="Times New Roman" w:hAnsi="Times New Roman"/>
                <w:sz w:val="24"/>
                <w:szCs w:val="24"/>
              </w:rPr>
              <w:t>Адамюка</w:t>
            </w:r>
            <w:proofErr w:type="spellEnd"/>
            <w:r w:rsidR="00D80C3F" w:rsidRPr="00A033B3">
              <w:rPr>
                <w:rFonts w:ascii="Times New Roman" w:hAnsi="Times New Roman"/>
                <w:sz w:val="24"/>
                <w:szCs w:val="24"/>
              </w:rPr>
              <w:t>, г. Казань, 15-16 апреля 2022г</w:t>
            </w:r>
          </w:p>
          <w:p w14:paraId="0795A106" w14:textId="77777777" w:rsidR="00D80C3F" w:rsidRPr="00A033B3" w:rsidRDefault="00D80C3F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9AA2DF4" w14:textId="6C2F87AD" w:rsidR="00D80C3F" w:rsidRPr="00A033B3" w:rsidRDefault="00D80C3F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3B3">
              <w:rPr>
                <w:rFonts w:ascii="Times New Roman" w:hAnsi="Times New Roman"/>
                <w:sz w:val="24"/>
                <w:szCs w:val="24"/>
              </w:rPr>
              <w:t xml:space="preserve">12.Закирова Г.З. «Хирургическое лечение птоза у детей», Республиканская научно-практической конференция «Новые технологии в офтальмологии 2022», посвященной 100 - </w:t>
            </w:r>
            <w:proofErr w:type="spellStart"/>
            <w:r w:rsidRPr="00A033B3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A033B3">
              <w:rPr>
                <w:rFonts w:ascii="Times New Roman" w:hAnsi="Times New Roman"/>
                <w:sz w:val="24"/>
                <w:szCs w:val="24"/>
              </w:rPr>
              <w:t xml:space="preserve"> Республиканской клинической офтальмологической больницы имени профессора Е.В. </w:t>
            </w:r>
            <w:proofErr w:type="spellStart"/>
            <w:r w:rsidRPr="00A033B3">
              <w:rPr>
                <w:rFonts w:ascii="Times New Roman" w:hAnsi="Times New Roman"/>
                <w:sz w:val="24"/>
                <w:szCs w:val="24"/>
              </w:rPr>
              <w:t>Адамюка</w:t>
            </w:r>
            <w:proofErr w:type="spellEnd"/>
            <w:r w:rsidRPr="00A033B3">
              <w:rPr>
                <w:rFonts w:ascii="Times New Roman" w:hAnsi="Times New Roman"/>
                <w:sz w:val="24"/>
                <w:szCs w:val="24"/>
              </w:rPr>
              <w:t>, г. Казань, 15-16 апреля 2022г</w:t>
            </w:r>
          </w:p>
          <w:p w14:paraId="4B357EEE" w14:textId="77777777" w:rsidR="00D80C3F" w:rsidRPr="00A033B3" w:rsidRDefault="00D80C3F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FB9F434" w14:textId="7F1DCABF" w:rsidR="00D80C3F" w:rsidRPr="00A033B3" w:rsidRDefault="00D80C3F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3B3">
              <w:rPr>
                <w:rFonts w:ascii="Times New Roman" w:hAnsi="Times New Roman"/>
                <w:sz w:val="24"/>
                <w:szCs w:val="24"/>
              </w:rPr>
              <w:t xml:space="preserve">13.Усов В.А. «Оптические методы контроля прогрессии миопии», Республиканская научно-практической конференция «Новые технологии в офтальмологии 2022», посвященной 100 - </w:t>
            </w:r>
            <w:proofErr w:type="spellStart"/>
            <w:r w:rsidRPr="00A033B3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A033B3">
              <w:rPr>
                <w:rFonts w:ascii="Times New Roman" w:hAnsi="Times New Roman"/>
                <w:sz w:val="24"/>
                <w:szCs w:val="24"/>
              </w:rPr>
              <w:t xml:space="preserve"> Республиканской клинической офтальмологической больницы имени профессора Е.В. </w:t>
            </w:r>
            <w:proofErr w:type="spellStart"/>
            <w:proofErr w:type="gramStart"/>
            <w:r w:rsidRPr="00A033B3">
              <w:rPr>
                <w:rFonts w:ascii="Times New Roman" w:hAnsi="Times New Roman"/>
                <w:sz w:val="24"/>
                <w:szCs w:val="24"/>
              </w:rPr>
              <w:t>Адамюка,г</w:t>
            </w:r>
            <w:proofErr w:type="spellEnd"/>
            <w:proofErr w:type="gramEnd"/>
            <w:r w:rsidRPr="00A033B3">
              <w:rPr>
                <w:rFonts w:ascii="Times New Roman" w:hAnsi="Times New Roman"/>
                <w:sz w:val="24"/>
                <w:szCs w:val="24"/>
              </w:rPr>
              <w:t xml:space="preserve"> . Казань, 15-16 апреля 2022г</w:t>
            </w:r>
          </w:p>
          <w:p w14:paraId="701C5FFE" w14:textId="77777777" w:rsidR="00D80C3F" w:rsidRPr="00A033B3" w:rsidRDefault="00D80C3F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499837D" w14:textId="2E990D37" w:rsidR="00D80C3F" w:rsidRPr="00A033B3" w:rsidRDefault="00D80C3F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3B3">
              <w:rPr>
                <w:rFonts w:ascii="Times New Roman" w:hAnsi="Times New Roman"/>
                <w:sz w:val="24"/>
                <w:szCs w:val="24"/>
              </w:rPr>
              <w:t>14</w:t>
            </w:r>
            <w:r w:rsidR="003B53D7" w:rsidRPr="00A033B3">
              <w:rPr>
                <w:rFonts w:ascii="Times New Roman" w:hAnsi="Times New Roman"/>
                <w:sz w:val="24"/>
                <w:szCs w:val="24"/>
              </w:rPr>
              <w:t xml:space="preserve">. Давлетшина Н.И., Самойлов А.Н. «Послеоперационная инфекционная кристаллическая </w:t>
            </w:r>
            <w:proofErr w:type="spellStart"/>
            <w:r w:rsidR="003B53D7" w:rsidRPr="00A033B3">
              <w:rPr>
                <w:rFonts w:ascii="Times New Roman" w:hAnsi="Times New Roman"/>
                <w:sz w:val="24"/>
                <w:szCs w:val="24"/>
              </w:rPr>
              <w:t>кератопатия</w:t>
            </w:r>
            <w:proofErr w:type="spellEnd"/>
            <w:r w:rsidR="003B53D7" w:rsidRPr="00A033B3">
              <w:rPr>
                <w:rFonts w:ascii="Times New Roman" w:hAnsi="Times New Roman"/>
                <w:sz w:val="24"/>
                <w:szCs w:val="24"/>
              </w:rPr>
              <w:t xml:space="preserve"> смешанной этиологии. Клинический случай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 xml:space="preserve">», Республиканская научно-практической конференция «Новые технологии в офтальмологии 2022», посвященной 100 - </w:t>
            </w:r>
            <w:proofErr w:type="spellStart"/>
            <w:r w:rsidRPr="00A033B3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A033B3">
              <w:rPr>
                <w:rFonts w:ascii="Times New Roman" w:hAnsi="Times New Roman"/>
                <w:sz w:val="24"/>
                <w:szCs w:val="24"/>
              </w:rPr>
              <w:t xml:space="preserve"> Республиканской клинической офтальмологической больницы имени профессора Е.В. </w:t>
            </w:r>
            <w:proofErr w:type="spellStart"/>
            <w:r w:rsidRPr="00A033B3">
              <w:rPr>
                <w:rFonts w:ascii="Times New Roman" w:hAnsi="Times New Roman"/>
                <w:sz w:val="24"/>
                <w:szCs w:val="24"/>
              </w:rPr>
              <w:t>Адамюка</w:t>
            </w:r>
            <w:proofErr w:type="spellEnd"/>
            <w:r w:rsidRPr="00A033B3">
              <w:rPr>
                <w:rFonts w:ascii="Times New Roman" w:hAnsi="Times New Roman"/>
                <w:sz w:val="24"/>
                <w:szCs w:val="24"/>
              </w:rPr>
              <w:t>,</w:t>
            </w:r>
            <w:r w:rsidR="00F56AD3" w:rsidRPr="00A03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>г. Казань, 15-16 апреля 2022г</w:t>
            </w:r>
          </w:p>
          <w:p w14:paraId="244B6C2B" w14:textId="77777777" w:rsidR="003B53D7" w:rsidRPr="00A033B3" w:rsidRDefault="003B53D7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A7C8D80" w14:textId="409CBDF0" w:rsidR="003B53D7" w:rsidRPr="00A033B3" w:rsidRDefault="003B53D7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3B3">
              <w:rPr>
                <w:rFonts w:ascii="Times New Roman" w:hAnsi="Times New Roman"/>
                <w:sz w:val="24"/>
                <w:szCs w:val="24"/>
              </w:rPr>
              <w:t xml:space="preserve">15.Гайнутдинова Р.Ф. «Алгоритм диагностики при экзофтальме», Республиканская научно-практической конференция «Новые технологии в офтальмологии 2022», посвященной 100 - </w:t>
            </w:r>
            <w:proofErr w:type="spellStart"/>
            <w:r w:rsidRPr="00A033B3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A033B3">
              <w:rPr>
                <w:rFonts w:ascii="Times New Roman" w:hAnsi="Times New Roman"/>
                <w:sz w:val="24"/>
                <w:szCs w:val="24"/>
              </w:rPr>
              <w:t xml:space="preserve"> Республиканской клинической офтальмологической больницы имени профессора Е.В. </w:t>
            </w:r>
            <w:proofErr w:type="spellStart"/>
            <w:r w:rsidRPr="00A033B3">
              <w:rPr>
                <w:rFonts w:ascii="Times New Roman" w:hAnsi="Times New Roman"/>
                <w:sz w:val="24"/>
                <w:szCs w:val="24"/>
              </w:rPr>
              <w:t>Адамюка</w:t>
            </w:r>
            <w:proofErr w:type="spellEnd"/>
            <w:r w:rsidRPr="00A033B3">
              <w:rPr>
                <w:rFonts w:ascii="Times New Roman" w:hAnsi="Times New Roman"/>
                <w:sz w:val="24"/>
                <w:szCs w:val="24"/>
              </w:rPr>
              <w:t>,</w:t>
            </w:r>
            <w:r w:rsidR="00F56AD3" w:rsidRPr="00A03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>г. Казань, 15-16 апреля 2022г</w:t>
            </w:r>
          </w:p>
          <w:p w14:paraId="5EC0B8BE" w14:textId="227C2ED6" w:rsidR="003B53D7" w:rsidRPr="00A033B3" w:rsidRDefault="003B53D7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11D8B1B" w14:textId="582F7A8D" w:rsidR="003B53D7" w:rsidRPr="00A033B3" w:rsidRDefault="00F56AD3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3B3">
              <w:rPr>
                <w:rFonts w:ascii="Times New Roman" w:hAnsi="Times New Roman"/>
                <w:sz w:val="24"/>
                <w:szCs w:val="24"/>
              </w:rPr>
              <w:t>16</w:t>
            </w:r>
            <w:r w:rsidR="003B53D7" w:rsidRPr="00A033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 xml:space="preserve">Кузнецова А.А, </w:t>
            </w:r>
            <w:proofErr w:type="spellStart"/>
            <w:r w:rsidRPr="00A033B3">
              <w:rPr>
                <w:rFonts w:ascii="Times New Roman" w:hAnsi="Times New Roman"/>
                <w:sz w:val="24"/>
                <w:szCs w:val="24"/>
              </w:rPr>
              <w:t>Бариева</w:t>
            </w:r>
            <w:proofErr w:type="spellEnd"/>
            <w:r w:rsidRPr="00A033B3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  <w:r w:rsidR="003B53D7" w:rsidRPr="00A033B3">
              <w:rPr>
                <w:rFonts w:ascii="Times New Roman" w:hAnsi="Times New Roman"/>
                <w:sz w:val="24"/>
                <w:szCs w:val="24"/>
              </w:rPr>
              <w:t>, Самойлов А.Н. «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>Возрастные изменения морфометрических показателей миелиновых нервных волокон зрительного нерва по экспериментальным данным»</w:t>
            </w:r>
            <w:r w:rsidR="003B53D7" w:rsidRPr="00A033B3">
              <w:rPr>
                <w:rFonts w:ascii="Times New Roman" w:hAnsi="Times New Roman"/>
                <w:sz w:val="24"/>
                <w:szCs w:val="24"/>
              </w:rPr>
              <w:t xml:space="preserve">», Республиканская научно-практической конференция «Новые технологии в офтальмологии 2022», посвященной 100 - </w:t>
            </w:r>
            <w:proofErr w:type="spellStart"/>
            <w:r w:rsidR="003B53D7" w:rsidRPr="00A033B3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="003B53D7" w:rsidRPr="00A033B3">
              <w:rPr>
                <w:rFonts w:ascii="Times New Roman" w:hAnsi="Times New Roman"/>
                <w:sz w:val="24"/>
                <w:szCs w:val="24"/>
              </w:rPr>
              <w:t xml:space="preserve"> Республиканской клинической офтальмологической больницы имени профессора Е.В. </w:t>
            </w:r>
            <w:proofErr w:type="spellStart"/>
            <w:r w:rsidR="003B53D7" w:rsidRPr="00A033B3">
              <w:rPr>
                <w:rFonts w:ascii="Times New Roman" w:hAnsi="Times New Roman"/>
                <w:sz w:val="24"/>
                <w:szCs w:val="24"/>
              </w:rPr>
              <w:t>Адамюка</w:t>
            </w:r>
            <w:proofErr w:type="spellEnd"/>
            <w:r w:rsidR="003B53D7" w:rsidRPr="00A033B3">
              <w:rPr>
                <w:rFonts w:ascii="Times New Roman" w:hAnsi="Times New Roman"/>
                <w:sz w:val="24"/>
                <w:szCs w:val="24"/>
              </w:rPr>
              <w:t>,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53D7" w:rsidRPr="00A033B3">
              <w:rPr>
                <w:rFonts w:ascii="Times New Roman" w:hAnsi="Times New Roman"/>
                <w:sz w:val="24"/>
                <w:szCs w:val="24"/>
              </w:rPr>
              <w:t>г. Казань, 15-16 апреля 2022г</w:t>
            </w:r>
          </w:p>
          <w:p w14:paraId="1E5ECEAF" w14:textId="362BC9A5" w:rsidR="003B53D7" w:rsidRPr="00A033B3" w:rsidRDefault="003B53D7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8E39003" w14:textId="4E568E18" w:rsidR="003B53D7" w:rsidRPr="00A033B3" w:rsidRDefault="00F56AD3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3B3">
              <w:rPr>
                <w:rFonts w:ascii="Times New Roman" w:hAnsi="Times New Roman"/>
                <w:sz w:val="24"/>
                <w:szCs w:val="24"/>
              </w:rPr>
              <w:t>17</w:t>
            </w:r>
            <w:r w:rsidR="003B53D7" w:rsidRPr="00A033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033B3">
              <w:rPr>
                <w:rFonts w:ascii="Times New Roman" w:hAnsi="Times New Roman"/>
                <w:sz w:val="24"/>
                <w:szCs w:val="24"/>
              </w:rPr>
              <w:t>Бариева</w:t>
            </w:r>
            <w:proofErr w:type="spellEnd"/>
            <w:r w:rsidRPr="00A033B3">
              <w:rPr>
                <w:rFonts w:ascii="Times New Roman" w:hAnsi="Times New Roman"/>
                <w:sz w:val="24"/>
                <w:szCs w:val="24"/>
              </w:rPr>
              <w:t xml:space="preserve"> А.М</w:t>
            </w:r>
            <w:r w:rsidR="003B53D7" w:rsidRPr="00A033B3">
              <w:rPr>
                <w:rFonts w:ascii="Times New Roman" w:hAnsi="Times New Roman"/>
                <w:sz w:val="24"/>
                <w:szCs w:val="24"/>
              </w:rPr>
              <w:t>., Самойлов А.Н. «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 xml:space="preserve">Изменение уровня </w:t>
            </w:r>
            <w:proofErr w:type="spellStart"/>
            <w:r w:rsidRPr="00A033B3">
              <w:rPr>
                <w:rFonts w:ascii="Times New Roman" w:hAnsi="Times New Roman"/>
                <w:sz w:val="24"/>
                <w:szCs w:val="24"/>
              </w:rPr>
              <w:t>тирозиназы</w:t>
            </w:r>
            <w:proofErr w:type="spellEnd"/>
            <w:r w:rsidRPr="00A033B3">
              <w:rPr>
                <w:rFonts w:ascii="Times New Roman" w:hAnsi="Times New Roman"/>
                <w:sz w:val="24"/>
                <w:szCs w:val="24"/>
              </w:rPr>
              <w:t xml:space="preserve"> пигментного эпителия при развитии атрофии зрительного нерва</w:t>
            </w:r>
            <w:r w:rsidR="003B53D7" w:rsidRPr="00A033B3">
              <w:rPr>
                <w:rFonts w:ascii="Times New Roman" w:hAnsi="Times New Roman"/>
                <w:sz w:val="24"/>
                <w:szCs w:val="24"/>
              </w:rPr>
              <w:t xml:space="preserve">», Республиканская научно-практической конференция «Новые технологии в офтальмологии 2022», посвященной 100 - </w:t>
            </w:r>
            <w:proofErr w:type="spellStart"/>
            <w:r w:rsidR="003B53D7" w:rsidRPr="00A033B3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="003B53D7" w:rsidRPr="00A033B3">
              <w:rPr>
                <w:rFonts w:ascii="Times New Roman" w:hAnsi="Times New Roman"/>
                <w:sz w:val="24"/>
                <w:szCs w:val="24"/>
              </w:rPr>
              <w:t xml:space="preserve"> Республиканской клинической офтальмологической больницы имени профессора Е.В. </w:t>
            </w:r>
            <w:proofErr w:type="spellStart"/>
            <w:r w:rsidR="003B53D7" w:rsidRPr="00A033B3">
              <w:rPr>
                <w:rFonts w:ascii="Times New Roman" w:hAnsi="Times New Roman"/>
                <w:sz w:val="24"/>
                <w:szCs w:val="24"/>
              </w:rPr>
              <w:t>Адамюка</w:t>
            </w:r>
            <w:proofErr w:type="spellEnd"/>
            <w:r w:rsidR="003B53D7" w:rsidRPr="00A033B3">
              <w:rPr>
                <w:rFonts w:ascii="Times New Roman" w:hAnsi="Times New Roman"/>
                <w:sz w:val="24"/>
                <w:szCs w:val="24"/>
              </w:rPr>
              <w:t>,</w:t>
            </w:r>
            <w:r w:rsidR="003B7B8A" w:rsidRPr="00A03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53D7" w:rsidRPr="00A033B3">
              <w:rPr>
                <w:rFonts w:ascii="Times New Roman" w:hAnsi="Times New Roman"/>
                <w:sz w:val="24"/>
                <w:szCs w:val="24"/>
              </w:rPr>
              <w:t>г. Казань, 15-16 апреля 2022г</w:t>
            </w:r>
          </w:p>
          <w:p w14:paraId="5CF2CFC8" w14:textId="6A1A13CE" w:rsidR="003B53D7" w:rsidRPr="00A033B3" w:rsidRDefault="003B53D7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576B21C" w14:textId="359BA1B5" w:rsidR="003B53D7" w:rsidRPr="00A033B3" w:rsidRDefault="003B53D7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E9765CF" w14:textId="699614D8" w:rsidR="003B53D7" w:rsidRPr="00A033B3" w:rsidRDefault="003B7B8A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3B3"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proofErr w:type="spellStart"/>
            <w:r w:rsidRPr="00A033B3">
              <w:rPr>
                <w:rFonts w:ascii="Times New Roman" w:hAnsi="Times New Roman"/>
                <w:sz w:val="24"/>
                <w:szCs w:val="24"/>
              </w:rPr>
              <w:t>Хайбрахманов</w:t>
            </w:r>
            <w:proofErr w:type="spellEnd"/>
            <w:r w:rsidRPr="00A033B3">
              <w:rPr>
                <w:rFonts w:ascii="Times New Roman" w:hAnsi="Times New Roman"/>
                <w:sz w:val="24"/>
                <w:szCs w:val="24"/>
              </w:rPr>
              <w:t xml:space="preserve"> Т.Р.</w:t>
            </w:r>
            <w:r w:rsidR="003B53D7" w:rsidRPr="00A033B3">
              <w:rPr>
                <w:rFonts w:ascii="Times New Roman" w:hAnsi="Times New Roman"/>
                <w:sz w:val="24"/>
                <w:szCs w:val="24"/>
              </w:rPr>
              <w:t>, Самойлов А.Н. «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 xml:space="preserve">Применение модифицированного метода перевернутого клапана внутренней пограничной мембраны в хирургии полных </w:t>
            </w:r>
            <w:proofErr w:type="spellStart"/>
            <w:r w:rsidRPr="00A033B3">
              <w:rPr>
                <w:rFonts w:ascii="Times New Roman" w:hAnsi="Times New Roman"/>
                <w:sz w:val="24"/>
                <w:szCs w:val="24"/>
              </w:rPr>
              <w:t>макулярных</w:t>
            </w:r>
            <w:proofErr w:type="spellEnd"/>
            <w:r w:rsidRPr="00A033B3">
              <w:rPr>
                <w:rFonts w:ascii="Times New Roman" w:hAnsi="Times New Roman"/>
                <w:sz w:val="24"/>
                <w:szCs w:val="24"/>
              </w:rPr>
              <w:t xml:space="preserve"> отверстий большого диаметра </w:t>
            </w:r>
            <w:r w:rsidR="003B53D7" w:rsidRPr="00A033B3">
              <w:rPr>
                <w:rFonts w:ascii="Times New Roman" w:hAnsi="Times New Roman"/>
                <w:sz w:val="24"/>
                <w:szCs w:val="24"/>
              </w:rPr>
              <w:t xml:space="preserve">», Республиканская научно-практической конференция «Новые технологии в офтальмологии 2022», посвященной 100 - </w:t>
            </w:r>
            <w:proofErr w:type="spellStart"/>
            <w:r w:rsidR="003B53D7" w:rsidRPr="00A033B3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="003B53D7" w:rsidRPr="00A033B3">
              <w:rPr>
                <w:rFonts w:ascii="Times New Roman" w:hAnsi="Times New Roman"/>
                <w:sz w:val="24"/>
                <w:szCs w:val="24"/>
              </w:rPr>
              <w:t xml:space="preserve"> Республиканской клинической офтальмологической больницы имени профессора Е.В. </w:t>
            </w:r>
            <w:proofErr w:type="spellStart"/>
            <w:r w:rsidR="003B53D7" w:rsidRPr="00A033B3">
              <w:rPr>
                <w:rFonts w:ascii="Times New Roman" w:hAnsi="Times New Roman"/>
                <w:sz w:val="24"/>
                <w:szCs w:val="24"/>
              </w:rPr>
              <w:t>Адамюка</w:t>
            </w:r>
            <w:proofErr w:type="spellEnd"/>
            <w:r w:rsidR="003B53D7" w:rsidRPr="00A033B3">
              <w:rPr>
                <w:rFonts w:ascii="Times New Roman" w:hAnsi="Times New Roman"/>
                <w:sz w:val="24"/>
                <w:szCs w:val="24"/>
              </w:rPr>
              <w:t>,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53D7" w:rsidRPr="00A033B3">
              <w:rPr>
                <w:rFonts w:ascii="Times New Roman" w:hAnsi="Times New Roman"/>
                <w:sz w:val="24"/>
                <w:szCs w:val="24"/>
              </w:rPr>
              <w:t>г. Казань, 15-16 апреля 2022г</w:t>
            </w:r>
          </w:p>
          <w:p w14:paraId="104B1F27" w14:textId="2CF6E1A4" w:rsidR="003B53D7" w:rsidRPr="00A033B3" w:rsidRDefault="003B53D7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63B10D5" w14:textId="730178B4" w:rsidR="003B53D7" w:rsidRPr="00A033B3" w:rsidRDefault="003B53D7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A80983A" w14:textId="2F285014" w:rsidR="003B53D7" w:rsidRPr="00A033B3" w:rsidRDefault="003B7B8A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3B3">
              <w:rPr>
                <w:rFonts w:ascii="Times New Roman" w:hAnsi="Times New Roman"/>
                <w:sz w:val="24"/>
                <w:szCs w:val="24"/>
              </w:rPr>
              <w:t>19. Муратов Ш.А.</w:t>
            </w:r>
            <w:r w:rsidR="003B53D7" w:rsidRPr="00A033B3">
              <w:rPr>
                <w:rFonts w:ascii="Times New Roman" w:hAnsi="Times New Roman"/>
                <w:sz w:val="24"/>
                <w:szCs w:val="24"/>
              </w:rPr>
              <w:t xml:space="preserve"> Самойлов А.Н. «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 xml:space="preserve">Оценка параметров диска зрительного нерва при сухой форме возрастной </w:t>
            </w:r>
            <w:proofErr w:type="spellStart"/>
            <w:r w:rsidRPr="00A033B3">
              <w:rPr>
                <w:rFonts w:ascii="Times New Roman" w:hAnsi="Times New Roman"/>
                <w:sz w:val="24"/>
                <w:szCs w:val="24"/>
              </w:rPr>
              <w:t>макулярной</w:t>
            </w:r>
            <w:proofErr w:type="spellEnd"/>
            <w:r w:rsidRPr="00A033B3">
              <w:rPr>
                <w:rFonts w:ascii="Times New Roman" w:hAnsi="Times New Roman"/>
                <w:sz w:val="24"/>
                <w:szCs w:val="24"/>
              </w:rPr>
              <w:t xml:space="preserve"> дегенерации»</w:t>
            </w:r>
            <w:r w:rsidR="003B53D7" w:rsidRPr="00A033B3">
              <w:rPr>
                <w:rFonts w:ascii="Times New Roman" w:hAnsi="Times New Roman"/>
                <w:sz w:val="24"/>
                <w:szCs w:val="24"/>
              </w:rPr>
              <w:t xml:space="preserve">», Республиканская научно-практической конференция «Новые технологии в офтальмологии 2022», посвященной 100 - </w:t>
            </w:r>
            <w:proofErr w:type="spellStart"/>
            <w:r w:rsidR="003B53D7" w:rsidRPr="00A033B3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="003B53D7" w:rsidRPr="00A033B3">
              <w:rPr>
                <w:rFonts w:ascii="Times New Roman" w:hAnsi="Times New Roman"/>
                <w:sz w:val="24"/>
                <w:szCs w:val="24"/>
              </w:rPr>
              <w:t xml:space="preserve"> Республиканской клинической офтальмологической больницы имени профессора Е.В. </w:t>
            </w:r>
            <w:proofErr w:type="spellStart"/>
            <w:r w:rsidR="003B53D7" w:rsidRPr="00A033B3">
              <w:rPr>
                <w:rFonts w:ascii="Times New Roman" w:hAnsi="Times New Roman"/>
                <w:sz w:val="24"/>
                <w:szCs w:val="24"/>
              </w:rPr>
              <w:t>Адамюка</w:t>
            </w:r>
            <w:proofErr w:type="spellEnd"/>
            <w:r w:rsidR="003B53D7" w:rsidRPr="00A033B3">
              <w:rPr>
                <w:rFonts w:ascii="Times New Roman" w:hAnsi="Times New Roman"/>
                <w:sz w:val="24"/>
                <w:szCs w:val="24"/>
              </w:rPr>
              <w:t>,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53D7" w:rsidRPr="00A033B3">
              <w:rPr>
                <w:rFonts w:ascii="Times New Roman" w:hAnsi="Times New Roman"/>
                <w:sz w:val="24"/>
                <w:szCs w:val="24"/>
              </w:rPr>
              <w:t>г. Казань, 15-16 апреля 2022г</w:t>
            </w:r>
          </w:p>
          <w:p w14:paraId="07BBC276" w14:textId="491FF00D" w:rsidR="003B53D7" w:rsidRPr="00A033B3" w:rsidRDefault="003B53D7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948EBA0" w14:textId="2D844F37" w:rsidR="003B53D7" w:rsidRPr="00A033B3" w:rsidRDefault="003B53D7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7DFAEA5" w14:textId="360499CE" w:rsidR="003B53D7" w:rsidRPr="00A033B3" w:rsidRDefault="003B7B8A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3B3">
              <w:rPr>
                <w:rFonts w:ascii="Times New Roman" w:hAnsi="Times New Roman"/>
                <w:sz w:val="24"/>
                <w:szCs w:val="24"/>
              </w:rPr>
              <w:t>20</w:t>
            </w:r>
            <w:r w:rsidR="003B53D7" w:rsidRPr="00A033B3">
              <w:rPr>
                <w:rFonts w:ascii="Times New Roman" w:hAnsi="Times New Roman"/>
                <w:sz w:val="24"/>
                <w:szCs w:val="24"/>
              </w:rPr>
              <w:t>.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 xml:space="preserve"> Муратов Ш.А.</w:t>
            </w:r>
            <w:r w:rsidR="003B53D7" w:rsidRPr="00A033B3">
              <w:rPr>
                <w:rFonts w:ascii="Times New Roman" w:hAnsi="Times New Roman"/>
                <w:sz w:val="24"/>
                <w:szCs w:val="24"/>
              </w:rPr>
              <w:t>, Самойлов А.Н. «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 xml:space="preserve">Спонтанное </w:t>
            </w:r>
            <w:proofErr w:type="spellStart"/>
            <w:r w:rsidRPr="00A033B3">
              <w:rPr>
                <w:rFonts w:ascii="Times New Roman" w:hAnsi="Times New Roman"/>
                <w:sz w:val="24"/>
                <w:szCs w:val="24"/>
              </w:rPr>
              <w:t>витреальное</w:t>
            </w:r>
            <w:proofErr w:type="spellEnd"/>
            <w:r w:rsidRPr="00A033B3">
              <w:rPr>
                <w:rFonts w:ascii="Times New Roman" w:hAnsi="Times New Roman"/>
                <w:sz w:val="24"/>
                <w:szCs w:val="24"/>
              </w:rPr>
              <w:t xml:space="preserve"> кровоизлияние на фоне применения </w:t>
            </w:r>
            <w:proofErr w:type="spellStart"/>
            <w:r w:rsidRPr="00A033B3">
              <w:rPr>
                <w:rFonts w:ascii="Times New Roman" w:hAnsi="Times New Roman"/>
                <w:sz w:val="24"/>
                <w:szCs w:val="24"/>
              </w:rPr>
              <w:t>ривароксабана</w:t>
            </w:r>
            <w:proofErr w:type="spellEnd"/>
            <w:r w:rsidRPr="00A033B3">
              <w:rPr>
                <w:rFonts w:ascii="Times New Roman" w:hAnsi="Times New Roman"/>
                <w:sz w:val="24"/>
                <w:szCs w:val="24"/>
              </w:rPr>
              <w:t xml:space="preserve"> при лечении COVID-19»</w:t>
            </w:r>
            <w:r w:rsidR="003B53D7" w:rsidRPr="00A033B3">
              <w:rPr>
                <w:rFonts w:ascii="Times New Roman" w:hAnsi="Times New Roman"/>
                <w:sz w:val="24"/>
                <w:szCs w:val="24"/>
              </w:rPr>
              <w:t xml:space="preserve">», Республиканская научно-практической конференция «Новые технологии в офтальмологии 2022», посвященной 100 - </w:t>
            </w:r>
            <w:proofErr w:type="spellStart"/>
            <w:r w:rsidR="003B53D7" w:rsidRPr="00A033B3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="003B53D7" w:rsidRPr="00A033B3">
              <w:rPr>
                <w:rFonts w:ascii="Times New Roman" w:hAnsi="Times New Roman"/>
                <w:sz w:val="24"/>
                <w:szCs w:val="24"/>
              </w:rPr>
              <w:t xml:space="preserve"> Республиканской клинической офтальмологической больницы имени профессора Е.В. </w:t>
            </w:r>
            <w:proofErr w:type="spellStart"/>
            <w:r w:rsidR="003B53D7" w:rsidRPr="00A033B3">
              <w:rPr>
                <w:rFonts w:ascii="Times New Roman" w:hAnsi="Times New Roman"/>
                <w:sz w:val="24"/>
                <w:szCs w:val="24"/>
              </w:rPr>
              <w:t>Адамюка</w:t>
            </w:r>
            <w:proofErr w:type="spellEnd"/>
            <w:r w:rsidR="003B53D7" w:rsidRPr="00A033B3">
              <w:rPr>
                <w:rFonts w:ascii="Times New Roman" w:hAnsi="Times New Roman"/>
                <w:sz w:val="24"/>
                <w:szCs w:val="24"/>
              </w:rPr>
              <w:t>,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53D7" w:rsidRPr="00A033B3">
              <w:rPr>
                <w:rFonts w:ascii="Times New Roman" w:hAnsi="Times New Roman"/>
                <w:sz w:val="24"/>
                <w:szCs w:val="24"/>
              </w:rPr>
              <w:t>г. Казань, 15-16 апреля 2022г</w:t>
            </w:r>
          </w:p>
          <w:p w14:paraId="12C3497F" w14:textId="3DC574F5" w:rsidR="003B53D7" w:rsidRPr="00A033B3" w:rsidRDefault="003B53D7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7F8CE23" w14:textId="77E69CAD" w:rsidR="003B7B8A" w:rsidRPr="00A033B3" w:rsidRDefault="003B7B8A" w:rsidP="003B7B8A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3B3">
              <w:rPr>
                <w:rFonts w:ascii="Times New Roman" w:hAnsi="Times New Roman"/>
                <w:sz w:val="24"/>
                <w:szCs w:val="24"/>
              </w:rPr>
              <w:t xml:space="preserve">21. </w:t>
            </w:r>
            <w:proofErr w:type="spellStart"/>
            <w:r w:rsidRPr="00A033B3">
              <w:rPr>
                <w:rFonts w:ascii="Times New Roman" w:hAnsi="Times New Roman"/>
                <w:sz w:val="24"/>
                <w:szCs w:val="24"/>
              </w:rPr>
              <w:t>Джехад</w:t>
            </w:r>
            <w:proofErr w:type="spellEnd"/>
            <w:r w:rsidRPr="00A033B3">
              <w:rPr>
                <w:rFonts w:ascii="Times New Roman" w:hAnsi="Times New Roman"/>
                <w:sz w:val="24"/>
                <w:szCs w:val="24"/>
              </w:rPr>
              <w:t xml:space="preserve"> Халед Али Аль </w:t>
            </w:r>
            <w:proofErr w:type="spellStart"/>
            <w:r w:rsidRPr="00A033B3">
              <w:rPr>
                <w:rFonts w:ascii="Times New Roman" w:hAnsi="Times New Roman"/>
                <w:sz w:val="24"/>
                <w:szCs w:val="24"/>
              </w:rPr>
              <w:t>Хджодж</w:t>
            </w:r>
            <w:proofErr w:type="spellEnd"/>
            <w:r w:rsidRPr="00A033B3">
              <w:rPr>
                <w:rFonts w:ascii="Times New Roman" w:hAnsi="Times New Roman"/>
                <w:sz w:val="24"/>
                <w:szCs w:val="24"/>
              </w:rPr>
              <w:t>., Самойлов А.Н. «</w:t>
            </w:r>
            <w:proofErr w:type="spellStart"/>
            <w:r w:rsidRPr="00A033B3">
              <w:rPr>
                <w:rFonts w:ascii="Times New Roman" w:hAnsi="Times New Roman"/>
                <w:sz w:val="24"/>
                <w:szCs w:val="24"/>
              </w:rPr>
              <w:t>Риноцеребральный</w:t>
            </w:r>
            <w:proofErr w:type="spellEnd"/>
            <w:r w:rsidRPr="00A03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33B3">
              <w:rPr>
                <w:rFonts w:ascii="Times New Roman" w:hAnsi="Times New Roman"/>
                <w:sz w:val="24"/>
                <w:szCs w:val="24"/>
              </w:rPr>
              <w:t>мукормикоз</w:t>
            </w:r>
            <w:proofErr w:type="spellEnd"/>
            <w:r w:rsidRPr="00A033B3">
              <w:rPr>
                <w:rFonts w:ascii="Times New Roman" w:hAnsi="Times New Roman"/>
                <w:sz w:val="24"/>
                <w:szCs w:val="24"/>
              </w:rPr>
              <w:t xml:space="preserve"> у ребенка после трансплантации печени на фоне COVID-19: обзор литературы и клиническое наблюдение» Республиканская научно-практической конференция «Новые технологии в офтальмологии 2022», посвященной 100 - </w:t>
            </w:r>
            <w:proofErr w:type="spellStart"/>
            <w:r w:rsidRPr="00A033B3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A033B3">
              <w:rPr>
                <w:rFonts w:ascii="Times New Roman" w:hAnsi="Times New Roman"/>
                <w:sz w:val="24"/>
                <w:szCs w:val="24"/>
              </w:rPr>
              <w:t xml:space="preserve"> Республиканской клинической офтальмологической больницы имени профессора Е.В. </w:t>
            </w:r>
            <w:proofErr w:type="spellStart"/>
            <w:r w:rsidRPr="00A033B3">
              <w:rPr>
                <w:rFonts w:ascii="Times New Roman" w:hAnsi="Times New Roman"/>
                <w:sz w:val="24"/>
                <w:szCs w:val="24"/>
              </w:rPr>
              <w:t>Адамюка</w:t>
            </w:r>
            <w:proofErr w:type="spellEnd"/>
            <w:r w:rsidRPr="00A033B3">
              <w:rPr>
                <w:rFonts w:ascii="Times New Roman" w:hAnsi="Times New Roman"/>
                <w:sz w:val="24"/>
                <w:szCs w:val="24"/>
              </w:rPr>
              <w:t>, г. Казань, 15-16 апреля 2022г</w:t>
            </w:r>
          </w:p>
          <w:p w14:paraId="5B24A5C8" w14:textId="77777777" w:rsidR="003B7B8A" w:rsidRPr="00A033B3" w:rsidRDefault="003B7B8A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D3BBAF7" w14:textId="4212FDBD" w:rsidR="003B53D7" w:rsidRPr="00A033B3" w:rsidRDefault="003B7B8A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3B3">
              <w:rPr>
                <w:rFonts w:ascii="Times New Roman" w:hAnsi="Times New Roman"/>
                <w:sz w:val="24"/>
                <w:szCs w:val="24"/>
              </w:rPr>
              <w:t xml:space="preserve">22. </w:t>
            </w:r>
            <w:r w:rsidR="003B53D7" w:rsidRPr="00A033B3">
              <w:rPr>
                <w:rFonts w:ascii="Times New Roman" w:hAnsi="Times New Roman"/>
                <w:sz w:val="24"/>
                <w:szCs w:val="24"/>
              </w:rPr>
              <w:t>Погорелова Д.М, Закирова Г.З «Особенности ожоговой травмы органа зрения у детей»</w:t>
            </w:r>
            <w:r w:rsidR="00EA4846" w:rsidRPr="00A03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53D7" w:rsidRPr="00A033B3">
              <w:rPr>
                <w:rFonts w:ascii="Times New Roman" w:hAnsi="Times New Roman"/>
                <w:sz w:val="24"/>
                <w:szCs w:val="24"/>
              </w:rPr>
              <w:t>(диплом 1 степени</w:t>
            </w:r>
            <w:proofErr w:type="gramStart"/>
            <w:r w:rsidR="003B53D7" w:rsidRPr="00A033B3">
              <w:rPr>
                <w:rFonts w:ascii="Times New Roman" w:hAnsi="Times New Roman"/>
                <w:sz w:val="24"/>
                <w:szCs w:val="24"/>
              </w:rPr>
              <w:t>),</w:t>
            </w:r>
            <w:r w:rsidR="00BD3DFA" w:rsidRPr="00A033B3">
              <w:rPr>
                <w:rFonts w:ascii="Times New Roman" w:hAnsi="Times New Roman"/>
                <w:sz w:val="24"/>
                <w:szCs w:val="24"/>
              </w:rPr>
              <w:t>Третий</w:t>
            </w:r>
            <w:proofErr w:type="gramEnd"/>
            <w:r w:rsidR="00BD3DFA" w:rsidRPr="00A033B3">
              <w:rPr>
                <w:rFonts w:ascii="Times New Roman" w:hAnsi="Times New Roman"/>
                <w:sz w:val="24"/>
                <w:szCs w:val="24"/>
              </w:rPr>
              <w:t xml:space="preserve"> Всероссийский педиатрический форум студентов и молодых ученых с международным участием, г. Москва,18-20 мая 2022г</w:t>
            </w:r>
          </w:p>
          <w:p w14:paraId="02358203" w14:textId="77777777" w:rsidR="003B53D7" w:rsidRPr="00A033B3" w:rsidRDefault="003B53D7" w:rsidP="00C37AE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846C78F" w14:textId="701A46FD" w:rsidR="00BD3DFA" w:rsidRPr="00A033B3" w:rsidRDefault="003B7B8A" w:rsidP="00BD3DFA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3B3">
              <w:rPr>
                <w:rFonts w:ascii="Times New Roman" w:hAnsi="Times New Roman"/>
                <w:sz w:val="24"/>
                <w:szCs w:val="24"/>
              </w:rPr>
              <w:t xml:space="preserve">23. </w:t>
            </w:r>
            <w:r w:rsidR="00BD3DFA" w:rsidRPr="00A033B3">
              <w:rPr>
                <w:rFonts w:ascii="Times New Roman" w:hAnsi="Times New Roman"/>
                <w:sz w:val="24"/>
                <w:szCs w:val="24"/>
              </w:rPr>
              <w:t xml:space="preserve">Закирова Г.З. «Результаты хирургического лечения </w:t>
            </w:r>
            <w:proofErr w:type="spellStart"/>
            <w:r w:rsidR="00BD3DFA" w:rsidRPr="00A033B3">
              <w:rPr>
                <w:rFonts w:ascii="Times New Roman" w:hAnsi="Times New Roman"/>
                <w:sz w:val="24"/>
                <w:szCs w:val="24"/>
              </w:rPr>
              <w:t>дакриостенозов</w:t>
            </w:r>
            <w:proofErr w:type="spellEnd"/>
            <w:r w:rsidR="00BD3DFA" w:rsidRPr="00A033B3">
              <w:rPr>
                <w:rFonts w:ascii="Times New Roman" w:hAnsi="Times New Roman"/>
                <w:sz w:val="24"/>
                <w:szCs w:val="24"/>
              </w:rPr>
              <w:t xml:space="preserve"> у детей»,</w:t>
            </w:r>
          </w:p>
          <w:p w14:paraId="633D099C" w14:textId="498D7D16" w:rsidR="00BD3DFA" w:rsidRPr="00A033B3" w:rsidRDefault="00BD3DFA" w:rsidP="00BD3DFA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3B3">
              <w:rPr>
                <w:rFonts w:ascii="Times New Roman" w:hAnsi="Times New Roman"/>
                <w:sz w:val="24"/>
                <w:szCs w:val="24"/>
              </w:rPr>
              <w:t>Научная конференция офтальмологов с международным участием</w:t>
            </w:r>
            <w:r w:rsidR="00EA4846" w:rsidRPr="00A033B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>Невское горизонты</w:t>
            </w:r>
            <w:r w:rsidR="00EA4846" w:rsidRPr="00A033B3">
              <w:rPr>
                <w:rFonts w:ascii="Times New Roman" w:hAnsi="Times New Roman"/>
                <w:sz w:val="24"/>
                <w:szCs w:val="24"/>
              </w:rPr>
              <w:t>»,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 xml:space="preserve"> 22-23 апреля 2022,</w:t>
            </w:r>
            <w:r w:rsidR="00EA4846" w:rsidRPr="00A03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  <w:p w14:paraId="0A2E8DFD" w14:textId="77777777" w:rsidR="00EA4846" w:rsidRPr="00A033B3" w:rsidRDefault="00EA4846" w:rsidP="00BD3DFA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FBEEF4C" w14:textId="71F87AA0" w:rsidR="00EA4846" w:rsidRPr="00A033B3" w:rsidRDefault="003B7B8A" w:rsidP="00EA484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3B3">
              <w:rPr>
                <w:rFonts w:ascii="Times New Roman" w:hAnsi="Times New Roman"/>
                <w:sz w:val="24"/>
                <w:szCs w:val="24"/>
              </w:rPr>
              <w:t xml:space="preserve">24. </w:t>
            </w:r>
            <w:r w:rsidR="00EA4846" w:rsidRPr="00A033B3">
              <w:rPr>
                <w:rFonts w:ascii="Times New Roman" w:hAnsi="Times New Roman"/>
                <w:sz w:val="24"/>
                <w:szCs w:val="24"/>
              </w:rPr>
              <w:t xml:space="preserve">Закирова Г.З. «Современные подходы к лечению дакриоцистита новорождённого», </w:t>
            </w:r>
          </w:p>
          <w:p w14:paraId="1C37F0D4" w14:textId="77777777" w:rsidR="00EA4846" w:rsidRPr="00A033B3" w:rsidRDefault="00EA4846" w:rsidP="00EA484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3B3">
              <w:rPr>
                <w:rFonts w:ascii="Times New Roman" w:hAnsi="Times New Roman"/>
                <w:sz w:val="24"/>
                <w:szCs w:val="24"/>
              </w:rPr>
              <w:t xml:space="preserve">Российская научно-практическая конференция «Казанская педиатрическая школа». </w:t>
            </w:r>
            <w:proofErr w:type="spellStart"/>
            <w:r w:rsidRPr="00A033B3">
              <w:rPr>
                <w:rFonts w:ascii="Times New Roman" w:hAnsi="Times New Roman"/>
                <w:sz w:val="24"/>
                <w:szCs w:val="24"/>
              </w:rPr>
              <w:t>Булатовские</w:t>
            </w:r>
            <w:proofErr w:type="spellEnd"/>
            <w:r w:rsidRPr="00A033B3">
              <w:rPr>
                <w:rFonts w:ascii="Times New Roman" w:hAnsi="Times New Roman"/>
                <w:sz w:val="24"/>
                <w:szCs w:val="24"/>
              </w:rPr>
              <w:t xml:space="preserve"> чтения. Актуальные вопросы неонатологии,21 апреля 2022г, г. Казань</w:t>
            </w:r>
          </w:p>
          <w:p w14:paraId="18DC53D1" w14:textId="77777777" w:rsidR="00EA4846" w:rsidRPr="00A033B3" w:rsidRDefault="00EA4846" w:rsidP="00EA484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32B57C8" w14:textId="77777777" w:rsidR="00EA4846" w:rsidRPr="00A033B3" w:rsidRDefault="003B7B8A" w:rsidP="00EA484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3B3">
              <w:rPr>
                <w:rFonts w:ascii="Times New Roman" w:hAnsi="Times New Roman"/>
                <w:sz w:val="24"/>
                <w:szCs w:val="24"/>
              </w:rPr>
              <w:t xml:space="preserve">25. </w:t>
            </w:r>
            <w:proofErr w:type="spellStart"/>
            <w:r w:rsidR="00EA4846" w:rsidRPr="00A033B3">
              <w:rPr>
                <w:rFonts w:ascii="Times New Roman" w:hAnsi="Times New Roman"/>
                <w:sz w:val="24"/>
                <w:szCs w:val="24"/>
              </w:rPr>
              <w:t>Гайнутдинова</w:t>
            </w:r>
            <w:proofErr w:type="spellEnd"/>
            <w:r w:rsidR="00EA4846" w:rsidRPr="00A033B3">
              <w:rPr>
                <w:rFonts w:ascii="Times New Roman" w:hAnsi="Times New Roman"/>
                <w:sz w:val="24"/>
                <w:szCs w:val="24"/>
              </w:rPr>
              <w:t xml:space="preserve"> Р.Ф. «Дифференциальный диагноз злокачественных опухолей век и </w:t>
            </w:r>
            <w:proofErr w:type="spellStart"/>
            <w:r w:rsidR="00EA4846" w:rsidRPr="00A033B3">
              <w:rPr>
                <w:rFonts w:ascii="Times New Roman" w:hAnsi="Times New Roman"/>
                <w:sz w:val="24"/>
                <w:szCs w:val="24"/>
              </w:rPr>
              <w:t>коньюктивы</w:t>
            </w:r>
            <w:proofErr w:type="spellEnd"/>
            <w:r w:rsidR="00EA4846" w:rsidRPr="00A033B3">
              <w:rPr>
                <w:rFonts w:ascii="Times New Roman" w:hAnsi="Times New Roman"/>
                <w:sz w:val="24"/>
                <w:szCs w:val="24"/>
              </w:rPr>
              <w:t xml:space="preserve">» на конференции формата Круглый стол «Актуальные вопросы офтальмологии. </w:t>
            </w:r>
            <w:proofErr w:type="spellStart"/>
            <w:r w:rsidR="00EA4846" w:rsidRPr="00A033B3">
              <w:rPr>
                <w:rFonts w:ascii="Times New Roman" w:hAnsi="Times New Roman"/>
                <w:sz w:val="24"/>
                <w:szCs w:val="24"/>
              </w:rPr>
              <w:t>Онкоофтальмология</w:t>
            </w:r>
            <w:proofErr w:type="spellEnd"/>
            <w:r w:rsidR="00EA4846" w:rsidRPr="00A033B3">
              <w:rPr>
                <w:rFonts w:ascii="Times New Roman" w:hAnsi="Times New Roman"/>
                <w:sz w:val="24"/>
                <w:szCs w:val="24"/>
              </w:rPr>
              <w:t>. Глаукома» 16 июня 2022 г., г. Набережные Челны</w:t>
            </w:r>
          </w:p>
          <w:p w14:paraId="79E01585" w14:textId="77777777" w:rsidR="003B7B8A" w:rsidRPr="00A033B3" w:rsidRDefault="003B7B8A" w:rsidP="00EA484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C87DA61" w14:textId="77B75668" w:rsidR="00B145DD" w:rsidRPr="00A033B3" w:rsidRDefault="003B7B8A" w:rsidP="00EA484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3B3">
              <w:rPr>
                <w:rFonts w:ascii="Times New Roman" w:hAnsi="Times New Roman"/>
                <w:sz w:val="24"/>
                <w:szCs w:val="24"/>
              </w:rPr>
              <w:t>26.Миннулина Э.Р. «Результаты проведения интерактивно</w:t>
            </w:r>
            <w:r w:rsidR="00324165" w:rsidRPr="00A033B3">
              <w:rPr>
                <w:rFonts w:ascii="Times New Roman" w:hAnsi="Times New Roman"/>
                <w:sz w:val="24"/>
                <w:szCs w:val="24"/>
              </w:rPr>
              <w:t>-образовательной игры «Зоркие глазки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>»</w:t>
            </w:r>
            <w:r w:rsidR="00324165" w:rsidRPr="00A033B3">
              <w:rPr>
                <w:rFonts w:ascii="Times New Roman" w:hAnsi="Times New Roman"/>
                <w:sz w:val="24"/>
                <w:szCs w:val="24"/>
              </w:rPr>
              <w:t xml:space="preserve"> в образовательных учреждениях РТ</w:t>
            </w:r>
            <w:proofErr w:type="gramStart"/>
            <w:r w:rsidR="00324165" w:rsidRPr="00A033B3">
              <w:rPr>
                <w:rFonts w:ascii="Times New Roman" w:hAnsi="Times New Roman"/>
                <w:sz w:val="24"/>
                <w:szCs w:val="24"/>
              </w:rPr>
              <w:t>»,</w:t>
            </w:r>
            <w:r w:rsidR="00324165" w:rsidRPr="00A033B3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proofErr w:type="gramEnd"/>
            <w:r w:rsidR="00324165" w:rsidRPr="00A033B3"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 молодых ученых «Актуальные проблемы профилактической медицины и общественного здоровья,</w:t>
            </w:r>
            <w:r w:rsidR="00B145DD" w:rsidRPr="00A033B3">
              <w:rPr>
                <w:rFonts w:ascii="Times New Roman" w:hAnsi="Times New Roman"/>
                <w:sz w:val="24"/>
                <w:szCs w:val="24"/>
              </w:rPr>
              <w:t>18 мая 2022г,г. Москва</w:t>
            </w:r>
          </w:p>
          <w:p w14:paraId="3EC19184" w14:textId="0533DD8B" w:rsidR="00B145DD" w:rsidRPr="00A033B3" w:rsidRDefault="00B145DD" w:rsidP="003F13D2">
            <w:pPr>
              <w:pStyle w:val="1"/>
              <w:shd w:val="clear" w:color="auto" w:fill="FFFFFF"/>
              <w:spacing w:before="300" w:after="15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</w:pPr>
            <w:r w:rsidRPr="00A033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27.</w:t>
            </w:r>
            <w:r w:rsidR="003F13D2" w:rsidRPr="00A033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Самойлов А.Н. «Живая хирургия» </w:t>
            </w:r>
            <w:r w:rsidRPr="00A033B3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>Межрегиональный семинар «Практические аспекты современной витреоретинальной хирургии»</w:t>
            </w:r>
            <w:r w:rsidR="003F13D2" w:rsidRPr="00A033B3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>,10-11 июня 2022г, г. Чебоксары</w:t>
            </w:r>
          </w:p>
          <w:p w14:paraId="5C1CE3E1" w14:textId="32E6076C" w:rsidR="00B145DD" w:rsidRPr="00A033B3" w:rsidRDefault="003F13D2" w:rsidP="00EA484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33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28. 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>Давлетшина</w:t>
            </w:r>
            <w:r w:rsidRPr="00A033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>Н</w:t>
            </w:r>
            <w:r w:rsidRPr="00A033B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>И</w:t>
            </w:r>
            <w:r w:rsidRPr="00A033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>Самойлов</w:t>
            </w:r>
            <w:r w:rsidRPr="00A033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>А</w:t>
            </w:r>
            <w:r w:rsidRPr="00A033B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>Н</w:t>
            </w:r>
            <w:r w:rsidRPr="00A033B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246F34" w:rsidRPr="00A033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«Experimental model of mycotic </w:t>
            </w:r>
            <w:proofErr w:type="spellStart"/>
            <w:r w:rsidR="00246F34" w:rsidRPr="00A033B3">
              <w:rPr>
                <w:rFonts w:ascii="Times New Roman" w:hAnsi="Times New Roman"/>
                <w:sz w:val="24"/>
                <w:szCs w:val="24"/>
                <w:lang w:val="en-US"/>
              </w:rPr>
              <w:t>keratouveitis</w:t>
            </w:r>
            <w:proofErr w:type="spellEnd"/>
            <w:r w:rsidR="00246F34" w:rsidRPr="00A033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based on the analysis of fungal keratitis clinical cases»,14 </w:t>
            </w:r>
            <w:r w:rsidR="00246F34" w:rsidRPr="00A033B3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246F34" w:rsidRPr="00A033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2022</w:t>
            </w:r>
            <w:proofErr w:type="gramStart"/>
            <w:r w:rsidR="00246F34" w:rsidRPr="00A033B3">
              <w:rPr>
                <w:rFonts w:ascii="Times New Roman" w:hAnsi="Times New Roman"/>
                <w:sz w:val="24"/>
                <w:szCs w:val="24"/>
              </w:rPr>
              <w:t>г</w:t>
            </w:r>
            <w:r w:rsidR="00246F34" w:rsidRPr="00A033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proofErr w:type="spellStart"/>
            <w:r w:rsidR="00246F34" w:rsidRPr="00A033B3">
              <w:rPr>
                <w:rFonts w:ascii="Times New Roman" w:hAnsi="Times New Roman"/>
                <w:sz w:val="24"/>
                <w:szCs w:val="24"/>
                <w:lang w:val="en-US"/>
              </w:rPr>
              <w:t>Orlando</w:t>
            </w:r>
            <w:proofErr w:type="gramEnd"/>
            <w:r w:rsidR="00246F34" w:rsidRPr="00A033B3">
              <w:rPr>
                <w:rFonts w:ascii="Times New Roman" w:hAnsi="Times New Roman"/>
                <w:sz w:val="24"/>
                <w:szCs w:val="24"/>
                <w:lang w:val="en-US"/>
              </w:rPr>
              <w:t>,Florida</w:t>
            </w:r>
            <w:proofErr w:type="spellEnd"/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49E734A" w:rsidR="00095164" w:rsidRPr="006500F3" w:rsidRDefault="00EA4846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46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="00095164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gramStart"/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proofErr w:type="gramEnd"/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1CE2D7C3" w14:textId="0D7DCA1B" w:rsidR="00101703" w:rsidRPr="00A033B3" w:rsidRDefault="00101703" w:rsidP="00101703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0" w:name="_Hlk106651623"/>
            <w:r w:rsidRPr="00A033B3">
              <w:rPr>
                <w:rFonts w:ascii="Times New Roman" w:hAnsi="Times New Roman"/>
                <w:sz w:val="24"/>
                <w:szCs w:val="24"/>
              </w:rPr>
              <w:t xml:space="preserve">Республиканская 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>научно-практическ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>ая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>я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 xml:space="preserve"> «Новые технологии в офтальмологии 2022», посвященной 100 - </w:t>
            </w:r>
            <w:proofErr w:type="spellStart"/>
            <w:r w:rsidRPr="00A033B3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A033B3">
              <w:rPr>
                <w:rFonts w:ascii="Times New Roman" w:hAnsi="Times New Roman"/>
                <w:sz w:val="24"/>
                <w:szCs w:val="24"/>
              </w:rPr>
              <w:t xml:space="preserve"> Республиканской клинической офтальмологической больницы имени профессора Е.В. </w:t>
            </w:r>
            <w:proofErr w:type="spellStart"/>
            <w:r w:rsidRPr="00A033B3">
              <w:rPr>
                <w:rFonts w:ascii="Times New Roman" w:hAnsi="Times New Roman"/>
                <w:sz w:val="24"/>
                <w:szCs w:val="24"/>
              </w:rPr>
              <w:t>Адамюка</w:t>
            </w:r>
            <w:proofErr w:type="spellEnd"/>
            <w:r w:rsidRPr="00A033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bookmarkEnd w:id="0"/>
          <w:p w14:paraId="457C08D0" w14:textId="77777777" w:rsidR="00101703" w:rsidRPr="00A033B3" w:rsidRDefault="00101703" w:rsidP="001017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26AFD83" w14:textId="43B87A77" w:rsidR="00101703" w:rsidRPr="00A033B3" w:rsidRDefault="00101703" w:rsidP="001017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33B3">
              <w:rPr>
                <w:rFonts w:ascii="Times New Roman" w:hAnsi="Times New Roman"/>
                <w:sz w:val="24"/>
                <w:szCs w:val="24"/>
              </w:rPr>
              <w:t xml:space="preserve">Дата проведения: 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>15-16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 xml:space="preserve"> апреля 202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A033B3">
              <w:rPr>
                <w:rFonts w:ascii="Times New Roman" w:hAnsi="Times New Roman"/>
                <w:sz w:val="24"/>
                <w:szCs w:val="24"/>
              </w:rPr>
              <w:t>года в г. Казань.</w:t>
            </w:r>
          </w:p>
          <w:p w14:paraId="1D8C5E4A" w14:textId="77777777" w:rsidR="00101703" w:rsidRPr="00A033B3" w:rsidRDefault="00101703" w:rsidP="001017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D09EC3D" w14:textId="77777777" w:rsidR="00101703" w:rsidRPr="00A033B3" w:rsidRDefault="00101703" w:rsidP="001017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33B3">
              <w:rPr>
                <w:rFonts w:ascii="Times New Roman" w:hAnsi="Times New Roman"/>
                <w:sz w:val="24"/>
                <w:szCs w:val="24"/>
              </w:rPr>
              <w:t>    Организаторы конференции:</w:t>
            </w:r>
          </w:p>
          <w:p w14:paraId="70B8B234" w14:textId="77777777" w:rsidR="00101703" w:rsidRPr="00A033B3" w:rsidRDefault="00101703" w:rsidP="001017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33B3">
              <w:rPr>
                <w:rFonts w:ascii="Times New Roman" w:hAnsi="Times New Roman"/>
                <w:sz w:val="24"/>
                <w:szCs w:val="24"/>
              </w:rPr>
              <w:t>    • Министерство здравоохранения Республики Татарстан</w:t>
            </w:r>
          </w:p>
          <w:p w14:paraId="7899711E" w14:textId="77777777" w:rsidR="00101703" w:rsidRPr="00A033B3" w:rsidRDefault="00101703" w:rsidP="001017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1959265" w14:textId="77777777" w:rsidR="00101703" w:rsidRPr="00A033B3" w:rsidRDefault="00101703" w:rsidP="001017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33B3">
              <w:rPr>
                <w:rFonts w:ascii="Times New Roman" w:hAnsi="Times New Roman"/>
                <w:sz w:val="24"/>
                <w:szCs w:val="24"/>
              </w:rPr>
              <w:t>    • ГАУЗ «Республиканская клиническая офтальмологическая больница Министерства здравоохранения Республики Татарстан»</w:t>
            </w:r>
          </w:p>
          <w:p w14:paraId="521E0854" w14:textId="77777777" w:rsidR="00101703" w:rsidRPr="00A033B3" w:rsidRDefault="00101703" w:rsidP="001017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5325DF9" w14:textId="77777777" w:rsidR="00101703" w:rsidRPr="00A033B3" w:rsidRDefault="00101703" w:rsidP="001017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33B3">
              <w:rPr>
                <w:rFonts w:ascii="Times New Roman" w:hAnsi="Times New Roman"/>
                <w:sz w:val="24"/>
                <w:szCs w:val="24"/>
              </w:rPr>
              <w:t>    • Казанская ГМА - филиал ФГБОУ ДПО РМАНПО Минздрава России</w:t>
            </w:r>
          </w:p>
          <w:p w14:paraId="584C0308" w14:textId="77777777" w:rsidR="00101703" w:rsidRPr="00A033B3" w:rsidRDefault="00101703" w:rsidP="001017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71D211F" w14:textId="77777777" w:rsidR="00101703" w:rsidRPr="00A033B3" w:rsidRDefault="00101703" w:rsidP="001017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33B3">
              <w:rPr>
                <w:rFonts w:ascii="Times New Roman" w:hAnsi="Times New Roman"/>
                <w:sz w:val="24"/>
                <w:szCs w:val="24"/>
              </w:rPr>
              <w:t>    • ФГБОУ ВО Казанский ГМУ Минздрава России</w:t>
            </w:r>
          </w:p>
          <w:p w14:paraId="338C8C96" w14:textId="77777777" w:rsidR="00101703" w:rsidRPr="00A033B3" w:rsidRDefault="00101703" w:rsidP="001017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1FA26BE" w14:textId="76BC18AB" w:rsidR="00101703" w:rsidRPr="00A033B3" w:rsidRDefault="006C1B82" w:rsidP="001017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33B3"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101703" w:rsidRPr="00A033B3">
              <w:rPr>
                <w:rFonts w:ascii="Times New Roman" w:hAnsi="Times New Roman"/>
                <w:sz w:val="24"/>
                <w:szCs w:val="24"/>
              </w:rPr>
              <w:t xml:space="preserve"> Конференции – </w:t>
            </w:r>
            <w:r w:rsidRPr="00A03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ключевы</w:t>
            </w:r>
            <w:r w:rsidRPr="00A03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A03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вопрос</w:t>
            </w:r>
            <w:r w:rsidRPr="00A03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</w:t>
            </w:r>
            <w:r w:rsidRPr="00A03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современной офтальмологии: этиологии и патогенезе, эпидемиологии, особенностях клинической картины, актуальных методах диагностики, профилактики и лечения заболеваний органа зрения и его вспомогательного аппарата.</w:t>
            </w:r>
          </w:p>
          <w:p w14:paraId="64AD0F1A" w14:textId="77777777" w:rsidR="00101703" w:rsidRPr="00A033B3" w:rsidRDefault="00101703" w:rsidP="001017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E294E9B" w14:textId="7A3244AB" w:rsidR="00101703" w:rsidRPr="00A033B3" w:rsidRDefault="00101703" w:rsidP="001017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3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1B82" w:rsidRPr="00A03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мероприятии приняли участие более 1500 человек из 200 городов России и стран ближнего зарубежья. </w:t>
            </w:r>
          </w:p>
          <w:p w14:paraId="71B97B4E" w14:textId="77777777" w:rsidR="00101703" w:rsidRPr="00A033B3" w:rsidRDefault="00101703" w:rsidP="001017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3BC47DC" w14:textId="77777777" w:rsidR="00101703" w:rsidRPr="00A033B3" w:rsidRDefault="00101703" w:rsidP="001017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33B3">
              <w:rPr>
                <w:rFonts w:ascii="Times New Roman" w:hAnsi="Times New Roman"/>
                <w:sz w:val="24"/>
                <w:szCs w:val="24"/>
              </w:rPr>
              <w:t> Конференция посвящена актуальным вопросам офтальмологии, организации и проведению высокотехнологичных операций, новейшим методикам лечения глазных заболеваний. Были представлены доклады представителей Казанской офтальмологической школы и ведущих врачей-офтальмологов России.</w:t>
            </w:r>
          </w:p>
          <w:p w14:paraId="191DABC0" w14:textId="77777777" w:rsidR="00101703" w:rsidRPr="00A033B3" w:rsidRDefault="00101703" w:rsidP="001017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936D2D5" w14:textId="13229D11" w:rsidR="00095164" w:rsidRPr="00A033B3" w:rsidRDefault="006C1B82" w:rsidP="001017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3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рамках мероприятия были организованы пленарное заседание, 8 секций и два сателлитных симпозиума: «Современные аспекты </w:t>
            </w:r>
            <w:proofErr w:type="spellStart"/>
            <w:r w:rsidRPr="00A03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катарактальной</w:t>
            </w:r>
            <w:proofErr w:type="spellEnd"/>
            <w:r w:rsidRPr="00A03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витреоретинальной хирургии» и «Терапия </w:t>
            </w:r>
            <w:proofErr w:type="spellStart"/>
            <w:r w:rsidRPr="00A03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нВМД</w:t>
            </w:r>
            <w:proofErr w:type="spellEnd"/>
            <w:r w:rsidRPr="00A03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Тайны глазного дна». 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2AC9597F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097B2A8B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551BBBF6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27F06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24069F51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2D1A9CD3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уровня)  и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70FF1F8B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066A0FFC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2DF3ED05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название,  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какой специальности, ВУЗ, город, в качестве кого входит в состав диссовета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1BBD2F54" w:rsidR="00D41827" w:rsidRP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8A4B9" w14:textId="58F1BC1A" w:rsidR="00B541A5" w:rsidRDefault="00D27F06" w:rsidP="00CD22C1">
      <w:pPr>
        <w:ind w:firstLine="708"/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978D7" w14:textId="77777777" w:rsidR="00616401" w:rsidRDefault="00616401" w:rsidP="008638C3">
      <w:pPr>
        <w:spacing w:after="0"/>
      </w:pPr>
      <w:r>
        <w:separator/>
      </w:r>
    </w:p>
  </w:endnote>
  <w:endnote w:type="continuationSeparator" w:id="0">
    <w:p w14:paraId="568868E2" w14:textId="77777777" w:rsidR="00616401" w:rsidRDefault="00616401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6D5F5" w14:textId="77777777" w:rsidR="00616401" w:rsidRDefault="00616401" w:rsidP="008638C3">
      <w:pPr>
        <w:spacing w:after="0"/>
      </w:pPr>
      <w:r>
        <w:separator/>
      </w:r>
    </w:p>
  </w:footnote>
  <w:footnote w:type="continuationSeparator" w:id="0">
    <w:p w14:paraId="65200EFC" w14:textId="77777777" w:rsidR="00616401" w:rsidRDefault="00616401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1D51"/>
    <w:multiLevelType w:val="hybridMultilevel"/>
    <w:tmpl w:val="CFA43B92"/>
    <w:lvl w:ilvl="0" w:tplc="D458DA8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10769"/>
    <w:multiLevelType w:val="hybridMultilevel"/>
    <w:tmpl w:val="DDD8477A"/>
    <w:lvl w:ilvl="0" w:tplc="3D56993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659361">
    <w:abstractNumId w:val="1"/>
  </w:num>
  <w:num w:numId="2" w16cid:durableId="186620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C2136"/>
    <w:rsid w:val="000D06BB"/>
    <w:rsid w:val="000D189A"/>
    <w:rsid w:val="000E201F"/>
    <w:rsid w:val="000E285B"/>
    <w:rsid w:val="000F2937"/>
    <w:rsid w:val="000F76DA"/>
    <w:rsid w:val="00100D50"/>
    <w:rsid w:val="00101703"/>
    <w:rsid w:val="00116BAB"/>
    <w:rsid w:val="001260D6"/>
    <w:rsid w:val="00132880"/>
    <w:rsid w:val="00184176"/>
    <w:rsid w:val="00186739"/>
    <w:rsid w:val="001911FA"/>
    <w:rsid w:val="0019491A"/>
    <w:rsid w:val="001A337B"/>
    <w:rsid w:val="001A6E30"/>
    <w:rsid w:val="001B3121"/>
    <w:rsid w:val="001D076E"/>
    <w:rsid w:val="001D5BBC"/>
    <w:rsid w:val="001F275F"/>
    <w:rsid w:val="00206263"/>
    <w:rsid w:val="002152BC"/>
    <w:rsid w:val="00246E91"/>
    <w:rsid w:val="00246F34"/>
    <w:rsid w:val="00280256"/>
    <w:rsid w:val="00280B80"/>
    <w:rsid w:val="00280DFD"/>
    <w:rsid w:val="0028599E"/>
    <w:rsid w:val="00291E80"/>
    <w:rsid w:val="002A093F"/>
    <w:rsid w:val="002B39A0"/>
    <w:rsid w:val="002C60DE"/>
    <w:rsid w:val="002D347C"/>
    <w:rsid w:val="002D6CA9"/>
    <w:rsid w:val="002E35B2"/>
    <w:rsid w:val="002F1255"/>
    <w:rsid w:val="002F3929"/>
    <w:rsid w:val="00301DC4"/>
    <w:rsid w:val="00305A8E"/>
    <w:rsid w:val="0031039F"/>
    <w:rsid w:val="00316216"/>
    <w:rsid w:val="00324165"/>
    <w:rsid w:val="00325664"/>
    <w:rsid w:val="003263E7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53D7"/>
    <w:rsid w:val="003B6BAE"/>
    <w:rsid w:val="003B7B8A"/>
    <w:rsid w:val="003C24F4"/>
    <w:rsid w:val="003C45CC"/>
    <w:rsid w:val="003D4C14"/>
    <w:rsid w:val="003E3371"/>
    <w:rsid w:val="003F13D2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16401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1B82"/>
    <w:rsid w:val="006C2A44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76C18"/>
    <w:rsid w:val="00782579"/>
    <w:rsid w:val="00790E18"/>
    <w:rsid w:val="007A5FEF"/>
    <w:rsid w:val="007B74AD"/>
    <w:rsid w:val="007C0389"/>
    <w:rsid w:val="007C094D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033B3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A1583"/>
    <w:rsid w:val="00AB5393"/>
    <w:rsid w:val="00AB55C9"/>
    <w:rsid w:val="00AB6032"/>
    <w:rsid w:val="00AC283D"/>
    <w:rsid w:val="00AC4E2B"/>
    <w:rsid w:val="00AD7DBD"/>
    <w:rsid w:val="00AE4CB4"/>
    <w:rsid w:val="00B145DD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D3DFA"/>
    <w:rsid w:val="00BE112F"/>
    <w:rsid w:val="00BF0360"/>
    <w:rsid w:val="00BF10AF"/>
    <w:rsid w:val="00BF3B0C"/>
    <w:rsid w:val="00C0351F"/>
    <w:rsid w:val="00C03D40"/>
    <w:rsid w:val="00C23B4A"/>
    <w:rsid w:val="00C33205"/>
    <w:rsid w:val="00C37AE0"/>
    <w:rsid w:val="00C41A80"/>
    <w:rsid w:val="00C471CF"/>
    <w:rsid w:val="00C57FC1"/>
    <w:rsid w:val="00C6048E"/>
    <w:rsid w:val="00C61834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43982"/>
    <w:rsid w:val="00D507D2"/>
    <w:rsid w:val="00D65C02"/>
    <w:rsid w:val="00D66C75"/>
    <w:rsid w:val="00D70076"/>
    <w:rsid w:val="00D7114F"/>
    <w:rsid w:val="00D74DFB"/>
    <w:rsid w:val="00D80C3F"/>
    <w:rsid w:val="00D85A14"/>
    <w:rsid w:val="00D93075"/>
    <w:rsid w:val="00DA1751"/>
    <w:rsid w:val="00DB725A"/>
    <w:rsid w:val="00DC367B"/>
    <w:rsid w:val="00DD38A8"/>
    <w:rsid w:val="00DF05D9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A4846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56AD3"/>
    <w:rsid w:val="00F60A57"/>
    <w:rsid w:val="00F75BBE"/>
    <w:rsid w:val="00F8569D"/>
    <w:rsid w:val="00F93A98"/>
    <w:rsid w:val="00F95575"/>
    <w:rsid w:val="00FB2012"/>
    <w:rsid w:val="00FC66BC"/>
    <w:rsid w:val="00FD6A93"/>
    <w:rsid w:val="00FE2291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145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C6183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145D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8008/1816-5095-2022-1-58-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7B1D5-9ED2-4290-96E5-C78F85A9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15352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klient klient</cp:lastModifiedBy>
  <cp:revision>4</cp:revision>
  <cp:lastPrinted>2020-12-09T08:55:00Z</cp:lastPrinted>
  <dcterms:created xsi:type="dcterms:W3CDTF">2022-06-20T08:48:00Z</dcterms:created>
  <dcterms:modified xsi:type="dcterms:W3CDTF">2022-06-20T18:32:00Z</dcterms:modified>
</cp:coreProperties>
</file>